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5F197" w14:textId="2DAAD9CB" w:rsidR="00E9352A" w:rsidRDefault="00344623">
      <w:r>
        <w:rPr>
          <w:noProof/>
          <w:color w:val="1F497D"/>
          <w:lang w:val="en-US"/>
        </w:rPr>
        <w:drawing>
          <wp:inline distT="0" distB="0" distL="0" distR="0" wp14:anchorId="0E721F02" wp14:editId="42B20079">
            <wp:extent cx="952500" cy="765888"/>
            <wp:effectExtent l="0" t="0" r="0" b="0"/>
            <wp:docPr id="1" name="Picture 1" descr="AnaLiffey_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aLiffey_SCREEN"/>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964352" cy="775418"/>
                    </a:xfrm>
                    <a:prstGeom prst="rect">
                      <a:avLst/>
                    </a:prstGeom>
                    <a:noFill/>
                    <a:ln>
                      <a:noFill/>
                    </a:ln>
                  </pic:spPr>
                </pic:pic>
              </a:graphicData>
            </a:graphic>
          </wp:inline>
        </w:drawing>
      </w:r>
    </w:p>
    <w:p w14:paraId="384D3555" w14:textId="77777777" w:rsidR="00344623" w:rsidRDefault="00344623"/>
    <w:p w14:paraId="6C70CD45" w14:textId="77777777" w:rsidR="00344623" w:rsidRDefault="00344623" w:rsidP="00344623"/>
    <w:p w14:paraId="3E7FB598" w14:textId="77777777" w:rsidR="00344623" w:rsidRPr="00A96D10" w:rsidRDefault="00344623" w:rsidP="00344623">
      <w:pPr>
        <w:rPr>
          <w:b/>
          <w:bCs/>
          <w:sz w:val="36"/>
          <w:szCs w:val="36"/>
        </w:rPr>
      </w:pPr>
      <w:r>
        <w:t xml:space="preserve">    </w:t>
      </w:r>
      <w:r>
        <w:tab/>
      </w:r>
      <w:r>
        <w:tab/>
      </w:r>
      <w:r>
        <w:tab/>
        <w:t xml:space="preserve"> </w:t>
      </w:r>
      <w:r w:rsidRPr="00A96D10">
        <w:rPr>
          <w:b/>
          <w:bCs/>
          <w:sz w:val="36"/>
          <w:szCs w:val="36"/>
        </w:rPr>
        <w:t>ANA LIFFEY DRUG PROJECT</w:t>
      </w:r>
    </w:p>
    <w:p w14:paraId="446666DA" w14:textId="77777777" w:rsidR="00344623" w:rsidRDefault="00344623" w:rsidP="00344623">
      <w:pPr>
        <w:rPr>
          <w:rFonts w:ascii="Times New Roman" w:hAnsi="Times New Roman" w:cs="Times New Roman"/>
          <w:color w:val="000000"/>
        </w:rPr>
      </w:pPr>
    </w:p>
    <w:p w14:paraId="2784A2D9" w14:textId="77777777" w:rsidR="00344623" w:rsidRDefault="00344623" w:rsidP="00344623">
      <w:pPr>
        <w:pStyle w:val="Default"/>
      </w:pPr>
    </w:p>
    <w:p w14:paraId="266816A8" w14:textId="77777777" w:rsidR="00344623" w:rsidRDefault="00344623" w:rsidP="00344623">
      <w:pPr>
        <w:pStyle w:val="Default"/>
        <w:rPr>
          <w:b/>
          <w:bCs/>
          <w:sz w:val="23"/>
          <w:szCs w:val="23"/>
        </w:rPr>
      </w:pPr>
      <w:r>
        <w:rPr>
          <w:b/>
          <w:bCs/>
          <w:sz w:val="23"/>
          <w:szCs w:val="23"/>
        </w:rPr>
        <w:t xml:space="preserve">JOB DESCRIPTION: Opening for Dublin and Midwest Office. </w:t>
      </w:r>
    </w:p>
    <w:p w14:paraId="0239EAE0" w14:textId="77777777" w:rsidR="00344623" w:rsidRDefault="00344623" w:rsidP="00344623">
      <w:pPr>
        <w:pStyle w:val="Default"/>
        <w:rPr>
          <w:b/>
          <w:bCs/>
          <w:sz w:val="23"/>
          <w:szCs w:val="23"/>
        </w:rPr>
      </w:pPr>
      <w:r>
        <w:rPr>
          <w:b/>
          <w:bCs/>
          <w:sz w:val="23"/>
          <w:szCs w:val="23"/>
        </w:rPr>
        <w:t>Roles:</w:t>
      </w:r>
      <w:r>
        <w:rPr>
          <w:b/>
          <w:bCs/>
          <w:sz w:val="23"/>
          <w:szCs w:val="23"/>
        </w:rPr>
        <w:tab/>
      </w:r>
      <w:r>
        <w:rPr>
          <w:b/>
          <w:bCs/>
          <w:sz w:val="23"/>
          <w:szCs w:val="23"/>
        </w:rPr>
        <w:tab/>
      </w:r>
      <w:r>
        <w:rPr>
          <w:b/>
          <w:bCs/>
          <w:sz w:val="23"/>
          <w:szCs w:val="23"/>
        </w:rPr>
        <w:tab/>
        <w:t xml:space="preserve">  Both Full Time and Part Time</w:t>
      </w:r>
    </w:p>
    <w:p w14:paraId="02F43D90" w14:textId="77777777" w:rsidR="00344623" w:rsidRDefault="00344623" w:rsidP="00344623">
      <w:pPr>
        <w:pStyle w:val="Default"/>
        <w:rPr>
          <w:sz w:val="23"/>
          <w:szCs w:val="23"/>
        </w:rPr>
      </w:pPr>
    </w:p>
    <w:p w14:paraId="6EEA7AE7" w14:textId="77777777" w:rsidR="00344623" w:rsidRDefault="00344623" w:rsidP="00344623">
      <w:pPr>
        <w:pStyle w:val="Default"/>
        <w:rPr>
          <w:sz w:val="23"/>
          <w:szCs w:val="23"/>
        </w:rPr>
      </w:pPr>
      <w:r>
        <w:rPr>
          <w:sz w:val="23"/>
          <w:szCs w:val="23"/>
        </w:rPr>
        <w:t xml:space="preserve">Contract of indefinite period </w:t>
      </w:r>
    </w:p>
    <w:p w14:paraId="3479EC98" w14:textId="77777777" w:rsidR="00344623" w:rsidRDefault="00344623" w:rsidP="00344623"/>
    <w:p w14:paraId="44765F28" w14:textId="77777777" w:rsidR="00344623" w:rsidRPr="00DD39F7" w:rsidRDefault="00344623" w:rsidP="00344623">
      <w:pPr>
        <w:rPr>
          <w:b/>
          <w:bCs/>
        </w:rPr>
      </w:pPr>
      <w:r w:rsidRPr="00DD39F7">
        <w:rPr>
          <w:b/>
          <w:bCs/>
        </w:rPr>
        <w:t xml:space="preserve">Project Worker (DUBLIN BASED and LIMERICK BASED) </w:t>
      </w:r>
    </w:p>
    <w:p w14:paraId="0C2D5681" w14:textId="77777777" w:rsidR="00344623" w:rsidRDefault="00344623" w:rsidP="00344623">
      <w:r>
        <w:t>HOURS: 25 days exclusive of bank holidays (pro rata) 35 hours a week (FT)/17.5 hours (PT)</w:t>
      </w:r>
    </w:p>
    <w:p w14:paraId="425C4597" w14:textId="77777777" w:rsidR="00344623" w:rsidRPr="00A437B5" w:rsidRDefault="00344623" w:rsidP="00344623">
      <w:pPr>
        <w:rPr>
          <w:rFonts w:ascii="Aptos Narrow" w:eastAsia="Times New Roman" w:hAnsi="Aptos Narrow" w:cs="Times New Roman"/>
          <w:lang w:eastAsia="en-IE"/>
        </w:rPr>
      </w:pPr>
      <w:r>
        <w:t>SALARY(FT):</w:t>
      </w:r>
      <w:r w:rsidRPr="00A437B5">
        <w:rPr>
          <w:rFonts w:ascii="Aptos Narrow" w:hAnsi="Aptos Narrow"/>
        </w:rPr>
        <w:t xml:space="preserve"> </w:t>
      </w:r>
      <w:r w:rsidRPr="00A437B5">
        <w:rPr>
          <w:rFonts w:ascii="Aptos Narrow" w:eastAsia="Times New Roman" w:hAnsi="Aptos Narrow" w:cs="Times New Roman"/>
          <w:lang w:eastAsia="en-IE"/>
        </w:rPr>
        <w:t>€40,372.91</w:t>
      </w:r>
    </w:p>
    <w:p w14:paraId="68E68A92" w14:textId="77777777" w:rsidR="00344623" w:rsidRPr="00A437B5" w:rsidRDefault="00344623" w:rsidP="00344623">
      <w:pPr>
        <w:rPr>
          <w:rFonts w:ascii="Aptos Narrow" w:eastAsia="Times New Roman" w:hAnsi="Aptos Narrow" w:cs="Times New Roman"/>
          <w:lang w:eastAsia="en-IE"/>
        </w:rPr>
      </w:pPr>
      <w:r>
        <w:t>SALARY(PT):</w:t>
      </w:r>
      <w:r w:rsidRPr="00A437B5">
        <w:rPr>
          <w:rFonts w:ascii="Aptos Narrow" w:hAnsi="Aptos Narrow"/>
        </w:rPr>
        <w:t xml:space="preserve"> </w:t>
      </w:r>
      <w:r w:rsidRPr="00A437B5">
        <w:rPr>
          <w:rFonts w:ascii="Aptos Narrow" w:eastAsia="Times New Roman" w:hAnsi="Aptos Narrow" w:cs="Times New Roman"/>
          <w:lang w:eastAsia="en-IE"/>
        </w:rPr>
        <w:t>€20,186.45</w:t>
      </w:r>
    </w:p>
    <w:p w14:paraId="6F5EDF46" w14:textId="77777777" w:rsidR="00344623" w:rsidRDefault="00344623" w:rsidP="00344623">
      <w:r>
        <w:t>TEAM: Project Team</w:t>
      </w:r>
    </w:p>
    <w:p w14:paraId="25A87146" w14:textId="77777777" w:rsidR="00344623" w:rsidRDefault="00344623" w:rsidP="00344623">
      <w:r>
        <w:t xml:space="preserve">RESPONSIBLE TO: Team Leader </w:t>
      </w:r>
    </w:p>
    <w:p w14:paraId="4A0E532F" w14:textId="77777777" w:rsidR="00344623" w:rsidRDefault="00344623" w:rsidP="00344623">
      <w:r>
        <w:t>RESPONSIBLE FOR:</w:t>
      </w:r>
      <w:r w:rsidRPr="00DD39F7">
        <w:t xml:space="preserve"> </w:t>
      </w:r>
      <w:r>
        <w:t xml:space="preserve">The effective delivery of services at Ana Liffey Drug Project. </w:t>
      </w:r>
    </w:p>
    <w:p w14:paraId="229A1A3A" w14:textId="77777777" w:rsidR="00344623" w:rsidRDefault="00344623" w:rsidP="00344623"/>
    <w:p w14:paraId="0CECE8FB" w14:textId="77777777" w:rsidR="00344623" w:rsidRPr="00DD39F7" w:rsidRDefault="00344623" w:rsidP="00344623">
      <w:pPr>
        <w:rPr>
          <w:b/>
          <w:bCs/>
        </w:rPr>
      </w:pPr>
      <w:r w:rsidRPr="00DD39F7">
        <w:rPr>
          <w:b/>
          <w:bCs/>
        </w:rPr>
        <w:t xml:space="preserve">Vision </w:t>
      </w:r>
    </w:p>
    <w:p w14:paraId="77B2AAB7" w14:textId="77777777" w:rsidR="00344623" w:rsidRDefault="00344623" w:rsidP="00344623">
      <w:r>
        <w:t xml:space="preserve">Our vision is for a society where all people affected by problem substance use are treated with dignity and respect and have access to quality services. </w:t>
      </w:r>
    </w:p>
    <w:p w14:paraId="1C4C1DE7" w14:textId="77777777" w:rsidR="00344623" w:rsidRPr="00DD39F7" w:rsidRDefault="00344623" w:rsidP="00344623">
      <w:pPr>
        <w:rPr>
          <w:b/>
          <w:bCs/>
        </w:rPr>
      </w:pPr>
      <w:r w:rsidRPr="00DD39F7">
        <w:rPr>
          <w:b/>
          <w:bCs/>
        </w:rPr>
        <w:t xml:space="preserve">Mission </w:t>
      </w:r>
    </w:p>
    <w:p w14:paraId="2F23DE4B" w14:textId="77777777" w:rsidR="00344623" w:rsidRDefault="00344623" w:rsidP="00344623">
      <w:r>
        <w:t xml:space="preserve">Our mission is to work with people affected by problem substance use and the organisations that assist them. We do this to reduce harm to individuals and society, and to provide opportunities for development of those individuals and organisations. </w:t>
      </w:r>
    </w:p>
    <w:p w14:paraId="0E139FA4" w14:textId="77777777" w:rsidR="00344623" w:rsidRDefault="00344623" w:rsidP="00344623"/>
    <w:p w14:paraId="758580C6" w14:textId="77777777" w:rsidR="00007AF9" w:rsidRDefault="00007AF9" w:rsidP="00344623">
      <w:pPr>
        <w:rPr>
          <w:b/>
          <w:bCs/>
        </w:rPr>
      </w:pPr>
    </w:p>
    <w:p w14:paraId="25DBD58C" w14:textId="77777777" w:rsidR="00007AF9" w:rsidRDefault="00007AF9" w:rsidP="00344623">
      <w:pPr>
        <w:rPr>
          <w:b/>
          <w:bCs/>
        </w:rPr>
      </w:pPr>
    </w:p>
    <w:p w14:paraId="696F2C1B" w14:textId="77777777" w:rsidR="00007AF9" w:rsidRDefault="00007AF9" w:rsidP="00344623">
      <w:pPr>
        <w:rPr>
          <w:b/>
          <w:bCs/>
        </w:rPr>
      </w:pPr>
    </w:p>
    <w:p w14:paraId="2730F3BF" w14:textId="77777777" w:rsidR="00007AF9" w:rsidRDefault="00007AF9" w:rsidP="00344623">
      <w:pPr>
        <w:rPr>
          <w:b/>
          <w:bCs/>
        </w:rPr>
      </w:pPr>
    </w:p>
    <w:p w14:paraId="55BBD0B5" w14:textId="77777777" w:rsidR="00007AF9" w:rsidRDefault="00007AF9" w:rsidP="00344623">
      <w:pPr>
        <w:rPr>
          <w:b/>
          <w:bCs/>
        </w:rPr>
      </w:pPr>
    </w:p>
    <w:p w14:paraId="21E0197E" w14:textId="1C03B823" w:rsidR="00344623" w:rsidRPr="00DD39F7" w:rsidRDefault="00344623" w:rsidP="00344623">
      <w:pPr>
        <w:rPr>
          <w:b/>
          <w:bCs/>
        </w:rPr>
      </w:pPr>
      <w:r w:rsidRPr="00DD39F7">
        <w:rPr>
          <w:b/>
          <w:bCs/>
        </w:rPr>
        <w:lastRenderedPageBreak/>
        <w:t>Values</w:t>
      </w:r>
    </w:p>
    <w:p w14:paraId="2D3EB21E" w14:textId="77777777" w:rsidR="00344623" w:rsidRDefault="00344623" w:rsidP="00344623">
      <w:pPr>
        <w:pStyle w:val="BodyText"/>
        <w:ind w:left="238"/>
        <w:rPr>
          <w:sz w:val="20"/>
        </w:rPr>
      </w:pPr>
      <w:r>
        <w:rPr>
          <w:noProof/>
          <w:sz w:val="20"/>
        </w:rPr>
        <mc:AlternateContent>
          <mc:Choice Requires="wpg">
            <w:drawing>
              <wp:inline distT="0" distB="0" distL="0" distR="0" wp14:anchorId="205AE7A5" wp14:editId="77DFA04C">
                <wp:extent cx="5397500" cy="1803400"/>
                <wp:effectExtent l="0" t="0" r="12700" b="0"/>
                <wp:docPr id="287553081" name="Group 2875530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00" cy="1803400"/>
                          <a:chOff x="0" y="0"/>
                          <a:chExt cx="5397500" cy="167640"/>
                        </a:xfrm>
                      </wpg:grpSpPr>
                      <wps:wsp>
                        <wps:cNvPr id="401362572" name="Textbox 4"/>
                        <wps:cNvSpPr txBox="1"/>
                        <wps:spPr>
                          <a:xfrm>
                            <a:off x="3104895" y="6095"/>
                            <a:ext cx="2286635" cy="155575"/>
                          </a:xfrm>
                          <a:prstGeom prst="rect">
                            <a:avLst/>
                          </a:prstGeom>
                          <a:ln w="12192">
                            <a:solidFill>
                              <a:srgbClr val="000000"/>
                            </a:solidFill>
                            <a:prstDash val="solid"/>
                          </a:ln>
                        </wps:spPr>
                        <wps:txbx>
                          <w:txbxContent>
                            <w:p w14:paraId="2E20FB78" w14:textId="77777777" w:rsidR="00007AF9" w:rsidRDefault="00344623" w:rsidP="00007AF9">
                              <w:pPr>
                                <w:pStyle w:val="TableParagraph"/>
                                <w:spacing w:line="175" w:lineRule="exact"/>
                                <w:rPr>
                                  <w:sz w:val="19"/>
                                </w:rPr>
                              </w:pPr>
                              <w:r>
                                <w:rPr>
                                  <w:spacing w:val="-4"/>
                                  <w:sz w:val="19"/>
                                </w:rPr>
                                <w:t>The</w:t>
                              </w:r>
                              <w:r>
                                <w:rPr>
                                  <w:spacing w:val="-10"/>
                                  <w:sz w:val="19"/>
                                </w:rPr>
                                <w:t xml:space="preserve"> </w:t>
                              </w:r>
                              <w:r>
                                <w:rPr>
                                  <w:spacing w:val="-4"/>
                                  <w:sz w:val="19"/>
                                </w:rPr>
                                <w:t>Ana</w:t>
                              </w:r>
                              <w:r>
                                <w:rPr>
                                  <w:spacing w:val="-6"/>
                                  <w:sz w:val="19"/>
                                </w:rPr>
                                <w:t xml:space="preserve"> </w:t>
                              </w:r>
                              <w:r>
                                <w:rPr>
                                  <w:spacing w:val="-4"/>
                                  <w:sz w:val="19"/>
                                </w:rPr>
                                <w:t>Liffey</w:t>
                              </w:r>
                              <w:r>
                                <w:rPr>
                                  <w:spacing w:val="-6"/>
                                  <w:sz w:val="19"/>
                                </w:rPr>
                                <w:t xml:space="preserve"> </w:t>
                              </w:r>
                              <w:r>
                                <w:rPr>
                                  <w:spacing w:val="-4"/>
                                  <w:sz w:val="19"/>
                                </w:rPr>
                                <w:t>believes</w:t>
                              </w:r>
                              <w:r>
                                <w:rPr>
                                  <w:spacing w:val="-5"/>
                                  <w:sz w:val="19"/>
                                </w:rPr>
                                <w:t xml:space="preserve"> </w:t>
                              </w:r>
                              <w:r>
                                <w:rPr>
                                  <w:spacing w:val="-4"/>
                                  <w:sz w:val="19"/>
                                </w:rPr>
                                <w:t>in</w:t>
                              </w:r>
                              <w:r>
                                <w:rPr>
                                  <w:spacing w:val="-10"/>
                                  <w:sz w:val="19"/>
                                </w:rPr>
                                <w:t xml:space="preserve"> </w:t>
                              </w:r>
                              <w:r>
                                <w:rPr>
                                  <w:spacing w:val="-4"/>
                                  <w:sz w:val="19"/>
                                </w:rPr>
                                <w:t>rights</w:t>
                              </w:r>
                              <w:r>
                                <w:rPr>
                                  <w:spacing w:val="-5"/>
                                  <w:sz w:val="19"/>
                                </w:rPr>
                                <w:t xml:space="preserve"> and</w:t>
                              </w:r>
                              <w:r w:rsidR="00007AF9">
                                <w:rPr>
                                  <w:spacing w:val="-5"/>
                                  <w:sz w:val="19"/>
                                </w:rPr>
                                <w:t xml:space="preserve"> </w:t>
                              </w:r>
                              <w:r w:rsidR="00007AF9">
                                <w:rPr>
                                  <w:spacing w:val="-2"/>
                                  <w:sz w:val="19"/>
                                </w:rPr>
                                <w:t>responsibilities.</w:t>
                              </w:r>
                            </w:p>
                            <w:p w14:paraId="425C0209" w14:textId="77777777" w:rsidR="00007AF9" w:rsidRDefault="00007AF9" w:rsidP="00007AF9">
                              <w:pPr>
                                <w:pStyle w:val="TableParagraph"/>
                                <w:spacing w:before="24"/>
                                <w:ind w:left="0"/>
                                <w:rPr>
                                  <w:b/>
                                  <w:i/>
                                  <w:sz w:val="19"/>
                                </w:rPr>
                              </w:pPr>
                            </w:p>
                            <w:p w14:paraId="5EC6EC22" w14:textId="77777777" w:rsidR="00007AF9" w:rsidRDefault="00007AF9" w:rsidP="00007AF9">
                              <w:pPr>
                                <w:pStyle w:val="TableParagraph"/>
                                <w:rPr>
                                  <w:i/>
                                  <w:sz w:val="19"/>
                                </w:rPr>
                              </w:pPr>
                              <w:r>
                                <w:rPr>
                                  <w:i/>
                                  <w:spacing w:val="-4"/>
                                  <w:sz w:val="19"/>
                                </w:rPr>
                                <w:t>What</w:t>
                              </w:r>
                              <w:r>
                                <w:rPr>
                                  <w:i/>
                                  <w:spacing w:val="-7"/>
                                  <w:sz w:val="19"/>
                                </w:rPr>
                                <w:t xml:space="preserve"> </w:t>
                              </w:r>
                              <w:r>
                                <w:rPr>
                                  <w:i/>
                                  <w:spacing w:val="-4"/>
                                  <w:sz w:val="19"/>
                                </w:rPr>
                                <w:t>this</w:t>
                              </w:r>
                              <w:r>
                                <w:rPr>
                                  <w:i/>
                                  <w:spacing w:val="-2"/>
                                  <w:sz w:val="19"/>
                                </w:rPr>
                                <w:t xml:space="preserve"> </w:t>
                              </w:r>
                              <w:r>
                                <w:rPr>
                                  <w:i/>
                                  <w:spacing w:val="-4"/>
                                  <w:sz w:val="19"/>
                                </w:rPr>
                                <w:t>means:</w:t>
                              </w:r>
                            </w:p>
                            <w:p w14:paraId="105DBE87" w14:textId="0D85F94F" w:rsidR="00007AF9" w:rsidRDefault="00007AF9" w:rsidP="00007AF9">
                              <w:pPr>
                                <w:pStyle w:val="TableParagraph"/>
                                <w:spacing w:before="33" w:line="249" w:lineRule="auto"/>
                                <w:ind w:left="516" w:right="919" w:hanging="360"/>
                                <w:rPr>
                                  <w:sz w:val="19"/>
                                </w:rPr>
                              </w:pPr>
                              <w:r>
                                <w:rPr>
                                  <w:w w:val="90"/>
                                  <w:sz w:val="19"/>
                                </w:rPr>
                                <w:t>We believe</w:t>
                              </w:r>
                              <w:r>
                                <w:rPr>
                                  <w:w w:val="90"/>
                                  <w:sz w:val="19"/>
                                </w:rPr>
                                <w:t xml:space="preserve"> in supporting people </w:t>
                              </w:r>
                              <w:r>
                                <w:rPr>
                                  <w:sz w:val="19"/>
                                </w:rPr>
                                <w:t>to</w:t>
                              </w:r>
                              <w:r>
                                <w:rPr>
                                  <w:spacing w:val="40"/>
                                  <w:sz w:val="19"/>
                                </w:rPr>
                                <w:t xml:space="preserve"> </w:t>
                              </w:r>
                              <w:r>
                                <w:rPr>
                                  <w:sz w:val="19"/>
                                </w:rPr>
                                <w:t>know</w:t>
                              </w:r>
                              <w:r>
                                <w:rPr>
                                  <w:spacing w:val="-5"/>
                                  <w:sz w:val="19"/>
                                </w:rPr>
                                <w:t xml:space="preserve"> </w:t>
                              </w:r>
                              <w:r>
                                <w:rPr>
                                  <w:sz w:val="19"/>
                                </w:rPr>
                                <w:t>their</w:t>
                              </w:r>
                              <w:r>
                                <w:rPr>
                                  <w:spacing w:val="40"/>
                                  <w:sz w:val="19"/>
                                </w:rPr>
                                <w:t xml:space="preserve"> </w:t>
                              </w:r>
                              <w:r>
                                <w:rPr>
                                  <w:sz w:val="19"/>
                                </w:rPr>
                                <w:t>rights</w:t>
                              </w:r>
                            </w:p>
                            <w:p w14:paraId="77630347" w14:textId="77777777" w:rsidR="00007AF9" w:rsidRDefault="00007AF9" w:rsidP="00007AF9">
                              <w:pPr>
                                <w:pStyle w:val="TableParagraph"/>
                                <w:spacing w:before="16" w:line="278" w:lineRule="auto"/>
                                <w:ind w:left="516" w:right="851" w:hanging="360"/>
                                <w:rPr>
                                  <w:sz w:val="19"/>
                                </w:rPr>
                              </w:pPr>
                              <w:r>
                                <w:rPr>
                                  <w:sz w:val="19"/>
                                </w:rPr>
                                <w:t>We</w:t>
                              </w:r>
                              <w:r>
                                <w:rPr>
                                  <w:spacing w:val="29"/>
                                  <w:sz w:val="19"/>
                                </w:rPr>
                                <w:t xml:space="preserve"> </w:t>
                              </w:r>
                              <w:r>
                                <w:rPr>
                                  <w:sz w:val="19"/>
                                </w:rPr>
                                <w:t>believe</w:t>
                              </w:r>
                              <w:r>
                                <w:rPr>
                                  <w:spacing w:val="27"/>
                                  <w:sz w:val="19"/>
                                </w:rPr>
                                <w:t xml:space="preserve"> </w:t>
                              </w:r>
                              <w:r>
                                <w:rPr>
                                  <w:sz w:val="19"/>
                                </w:rPr>
                                <w:t>in</w:t>
                              </w:r>
                              <w:r>
                                <w:rPr>
                                  <w:spacing w:val="29"/>
                                  <w:sz w:val="19"/>
                                </w:rPr>
                                <w:t xml:space="preserve"> </w:t>
                              </w:r>
                              <w:r>
                                <w:rPr>
                                  <w:sz w:val="19"/>
                                </w:rPr>
                                <w:t xml:space="preserve">encouraging </w:t>
                              </w:r>
                              <w:r>
                                <w:rPr>
                                  <w:spacing w:val="-4"/>
                                  <w:sz w:val="19"/>
                                </w:rPr>
                                <w:t>people</w:t>
                              </w:r>
                              <w:r>
                                <w:rPr>
                                  <w:spacing w:val="-10"/>
                                  <w:sz w:val="19"/>
                                </w:rPr>
                                <w:t xml:space="preserve"> </w:t>
                              </w:r>
                              <w:r>
                                <w:rPr>
                                  <w:spacing w:val="-4"/>
                                  <w:sz w:val="19"/>
                                </w:rPr>
                                <w:t>to</w:t>
                              </w:r>
                              <w:r>
                                <w:rPr>
                                  <w:spacing w:val="-9"/>
                                  <w:sz w:val="19"/>
                                </w:rPr>
                                <w:t xml:space="preserve"> </w:t>
                              </w:r>
                              <w:r>
                                <w:rPr>
                                  <w:spacing w:val="-4"/>
                                  <w:sz w:val="19"/>
                                </w:rPr>
                                <w:t>take</w:t>
                              </w:r>
                              <w:r>
                                <w:rPr>
                                  <w:spacing w:val="-9"/>
                                  <w:sz w:val="19"/>
                                </w:rPr>
                                <w:t xml:space="preserve"> </w:t>
                              </w:r>
                              <w:r>
                                <w:rPr>
                                  <w:spacing w:val="-4"/>
                                  <w:sz w:val="19"/>
                                </w:rPr>
                                <w:t>responsibility</w:t>
                              </w:r>
                            </w:p>
                            <w:p w14:paraId="2C81AA83" w14:textId="77777777" w:rsidR="00007AF9" w:rsidRDefault="00007AF9" w:rsidP="00007AF9">
                              <w:pPr>
                                <w:pStyle w:val="TableParagraph"/>
                                <w:spacing w:line="177" w:lineRule="exact"/>
                                <w:ind w:left="156"/>
                                <w:rPr>
                                  <w:sz w:val="19"/>
                                </w:rPr>
                              </w:pPr>
                              <w:r>
                                <w:rPr>
                                  <w:spacing w:val="-6"/>
                                  <w:sz w:val="19"/>
                                </w:rPr>
                                <w:t>We</w:t>
                              </w:r>
                              <w:r>
                                <w:rPr>
                                  <w:spacing w:val="-8"/>
                                  <w:sz w:val="19"/>
                                </w:rPr>
                                <w:t xml:space="preserve"> </w:t>
                              </w:r>
                              <w:r>
                                <w:rPr>
                                  <w:spacing w:val="-6"/>
                                  <w:sz w:val="19"/>
                                </w:rPr>
                                <w:t>treat</w:t>
                              </w:r>
                              <w:r>
                                <w:rPr>
                                  <w:spacing w:val="-7"/>
                                  <w:sz w:val="19"/>
                                </w:rPr>
                                <w:t xml:space="preserve"> </w:t>
                              </w:r>
                              <w:r>
                                <w:rPr>
                                  <w:spacing w:val="-6"/>
                                  <w:sz w:val="19"/>
                                </w:rPr>
                                <w:t>all</w:t>
                              </w:r>
                              <w:r>
                                <w:rPr>
                                  <w:spacing w:val="-7"/>
                                  <w:sz w:val="19"/>
                                </w:rPr>
                                <w:t xml:space="preserve"> </w:t>
                              </w:r>
                              <w:r>
                                <w:rPr>
                                  <w:spacing w:val="-6"/>
                                  <w:sz w:val="19"/>
                                </w:rPr>
                                <w:t>people</w:t>
                              </w:r>
                              <w:r>
                                <w:rPr>
                                  <w:spacing w:val="31"/>
                                  <w:sz w:val="19"/>
                                </w:rPr>
                                <w:t xml:space="preserve"> </w:t>
                              </w:r>
                              <w:r>
                                <w:rPr>
                                  <w:spacing w:val="-6"/>
                                  <w:sz w:val="19"/>
                                </w:rPr>
                                <w:t>who</w:t>
                              </w:r>
                              <w:r>
                                <w:rPr>
                                  <w:spacing w:val="-7"/>
                                  <w:sz w:val="19"/>
                                </w:rPr>
                                <w:t xml:space="preserve"> </w:t>
                              </w:r>
                              <w:r>
                                <w:rPr>
                                  <w:spacing w:val="-6"/>
                                  <w:sz w:val="19"/>
                                </w:rPr>
                                <w:t>come</w:t>
                              </w:r>
                            </w:p>
                            <w:p w14:paraId="51621E34" w14:textId="057736D7" w:rsidR="00344623" w:rsidRDefault="00007AF9" w:rsidP="00007AF9">
                              <w:pPr>
                                <w:spacing w:line="162" w:lineRule="exact"/>
                                <w:ind w:left="82"/>
                                <w:rPr>
                                  <w:spacing w:val="-5"/>
                                  <w:sz w:val="19"/>
                                </w:rPr>
                              </w:pPr>
                              <w:r>
                                <w:rPr>
                                  <w:w w:val="90"/>
                                  <w:sz w:val="19"/>
                                </w:rPr>
                                <w:t xml:space="preserve">into contact with Ana Liffey with </w:t>
                              </w:r>
                              <w:r>
                                <w:rPr>
                                  <w:sz w:val="19"/>
                                </w:rPr>
                                <w:t>dignity</w:t>
                              </w:r>
                              <w:r>
                                <w:rPr>
                                  <w:spacing w:val="39"/>
                                  <w:sz w:val="19"/>
                                </w:rPr>
                                <w:t xml:space="preserve"> </w:t>
                              </w:r>
                              <w:r>
                                <w:rPr>
                                  <w:sz w:val="19"/>
                                </w:rPr>
                                <w:t>and</w:t>
                              </w:r>
                              <w:r>
                                <w:rPr>
                                  <w:spacing w:val="38"/>
                                  <w:sz w:val="19"/>
                                </w:rPr>
                                <w:t xml:space="preserve"> </w:t>
                              </w:r>
                              <w:r>
                                <w:rPr>
                                  <w:sz w:val="19"/>
                                </w:rPr>
                                <w:t>respect.</w:t>
                              </w:r>
                            </w:p>
                            <w:p w14:paraId="51589063" w14:textId="77777777" w:rsidR="00007AF9" w:rsidRDefault="00007AF9" w:rsidP="00344623">
                              <w:pPr>
                                <w:spacing w:line="162" w:lineRule="exact"/>
                                <w:ind w:left="82"/>
                                <w:rPr>
                                  <w:sz w:val="19"/>
                                </w:rPr>
                              </w:pPr>
                            </w:p>
                          </w:txbxContent>
                        </wps:txbx>
                        <wps:bodyPr wrap="square" lIns="0" tIns="0" rIns="0" bIns="0" rtlCol="0">
                          <a:noAutofit/>
                        </wps:bodyPr>
                      </wps:wsp>
                      <wps:wsp>
                        <wps:cNvPr id="1760560980" name="Textbox 5"/>
                        <wps:cNvSpPr txBox="1"/>
                        <wps:spPr>
                          <a:xfrm>
                            <a:off x="6095" y="6095"/>
                            <a:ext cx="3098800" cy="155575"/>
                          </a:xfrm>
                          <a:prstGeom prst="rect">
                            <a:avLst/>
                          </a:prstGeom>
                          <a:ln w="12192">
                            <a:solidFill>
                              <a:srgbClr val="000000"/>
                            </a:solidFill>
                            <a:prstDash val="solid"/>
                          </a:ln>
                        </wps:spPr>
                        <wps:txbx>
                          <w:txbxContent>
                            <w:p w14:paraId="79ED92F2" w14:textId="77777777" w:rsidR="00007AF9" w:rsidRDefault="00344623" w:rsidP="00007AF9">
                              <w:pPr>
                                <w:pStyle w:val="TableParagraph"/>
                                <w:spacing w:line="197" w:lineRule="exact"/>
                                <w:ind w:left="139"/>
                                <w:rPr>
                                  <w:sz w:val="19"/>
                                </w:rPr>
                              </w:pPr>
                              <w:r>
                                <w:rPr>
                                  <w:spacing w:val="-6"/>
                                  <w:sz w:val="19"/>
                                </w:rPr>
                                <w:t>The</w:t>
                              </w:r>
                              <w:r>
                                <w:rPr>
                                  <w:spacing w:val="-3"/>
                                  <w:sz w:val="19"/>
                                </w:rPr>
                                <w:t xml:space="preserve"> </w:t>
                              </w:r>
                              <w:r>
                                <w:rPr>
                                  <w:spacing w:val="-6"/>
                                  <w:sz w:val="19"/>
                                </w:rPr>
                                <w:t>Ana</w:t>
                              </w:r>
                              <w:r>
                                <w:rPr>
                                  <w:sz w:val="19"/>
                                </w:rPr>
                                <w:t xml:space="preserve"> </w:t>
                              </w:r>
                              <w:r>
                                <w:rPr>
                                  <w:spacing w:val="-6"/>
                                  <w:sz w:val="19"/>
                                </w:rPr>
                                <w:t>Liffey</w:t>
                              </w:r>
                              <w:r>
                                <w:rPr>
                                  <w:spacing w:val="1"/>
                                  <w:sz w:val="19"/>
                                </w:rPr>
                                <w:t xml:space="preserve"> </w:t>
                              </w:r>
                              <w:r>
                                <w:rPr>
                                  <w:spacing w:val="-6"/>
                                  <w:sz w:val="19"/>
                                </w:rPr>
                                <w:t>neither</w:t>
                              </w:r>
                              <w:r>
                                <w:rPr>
                                  <w:spacing w:val="3"/>
                                  <w:sz w:val="19"/>
                                </w:rPr>
                                <w:t xml:space="preserve"> </w:t>
                              </w:r>
                              <w:r>
                                <w:rPr>
                                  <w:spacing w:val="-6"/>
                                  <w:sz w:val="19"/>
                                </w:rPr>
                                <w:t>promotes</w:t>
                              </w:r>
                              <w:r>
                                <w:rPr>
                                  <w:spacing w:val="1"/>
                                  <w:sz w:val="19"/>
                                </w:rPr>
                                <w:t xml:space="preserve"> </w:t>
                              </w:r>
                              <w:r>
                                <w:rPr>
                                  <w:spacing w:val="-6"/>
                                  <w:sz w:val="19"/>
                                </w:rPr>
                                <w:t>nor</w:t>
                              </w:r>
                              <w:r>
                                <w:rPr>
                                  <w:spacing w:val="-1"/>
                                  <w:sz w:val="19"/>
                                </w:rPr>
                                <w:t xml:space="preserve"> </w:t>
                              </w:r>
                              <w:r>
                                <w:rPr>
                                  <w:spacing w:val="-6"/>
                                  <w:sz w:val="19"/>
                                </w:rPr>
                                <w:t>denounces</w:t>
                              </w:r>
                              <w:r w:rsidR="00007AF9">
                                <w:rPr>
                                  <w:spacing w:val="-6"/>
                                  <w:sz w:val="19"/>
                                </w:rPr>
                                <w:t xml:space="preserve"> </w:t>
                              </w:r>
                              <w:r w:rsidR="00007AF9">
                                <w:rPr>
                                  <w:spacing w:val="-6"/>
                                  <w:sz w:val="19"/>
                                </w:rPr>
                                <w:t>substance</w:t>
                              </w:r>
                              <w:r w:rsidR="00007AF9">
                                <w:rPr>
                                  <w:spacing w:val="-2"/>
                                  <w:sz w:val="19"/>
                                </w:rPr>
                                <w:t xml:space="preserve"> </w:t>
                              </w:r>
                              <w:r w:rsidR="00007AF9">
                                <w:rPr>
                                  <w:spacing w:val="-6"/>
                                  <w:sz w:val="19"/>
                                </w:rPr>
                                <w:t>use</w:t>
                              </w:r>
                              <w:r w:rsidR="00007AF9">
                                <w:rPr>
                                  <w:spacing w:val="-2"/>
                                  <w:sz w:val="19"/>
                                </w:rPr>
                                <w:t xml:space="preserve"> </w:t>
                              </w:r>
                              <w:r w:rsidR="00007AF9">
                                <w:rPr>
                                  <w:spacing w:val="-6"/>
                                  <w:sz w:val="19"/>
                                </w:rPr>
                                <w:t>but</w:t>
                              </w:r>
                              <w:r w:rsidR="00007AF9">
                                <w:rPr>
                                  <w:sz w:val="19"/>
                                </w:rPr>
                                <w:t xml:space="preserve"> </w:t>
                              </w:r>
                              <w:r w:rsidR="00007AF9">
                                <w:rPr>
                                  <w:spacing w:val="-6"/>
                                  <w:sz w:val="19"/>
                                </w:rPr>
                                <w:t>seeks</w:t>
                              </w:r>
                              <w:r w:rsidR="00007AF9">
                                <w:rPr>
                                  <w:spacing w:val="2"/>
                                  <w:sz w:val="19"/>
                                </w:rPr>
                                <w:t xml:space="preserve"> </w:t>
                              </w:r>
                              <w:r w:rsidR="00007AF9">
                                <w:rPr>
                                  <w:spacing w:val="-6"/>
                                  <w:sz w:val="19"/>
                                </w:rPr>
                                <w:t>to</w:t>
                              </w:r>
                              <w:r w:rsidR="00007AF9">
                                <w:rPr>
                                  <w:spacing w:val="-2"/>
                                  <w:sz w:val="19"/>
                                </w:rPr>
                                <w:t xml:space="preserve"> </w:t>
                              </w:r>
                              <w:r w:rsidR="00007AF9">
                                <w:rPr>
                                  <w:spacing w:val="-6"/>
                                  <w:sz w:val="19"/>
                                </w:rPr>
                                <w:t>respond</w:t>
                              </w:r>
                              <w:r w:rsidR="00007AF9">
                                <w:rPr>
                                  <w:spacing w:val="-1"/>
                                  <w:sz w:val="19"/>
                                </w:rPr>
                                <w:t xml:space="preserve"> </w:t>
                              </w:r>
                              <w:r w:rsidR="00007AF9">
                                <w:rPr>
                                  <w:spacing w:val="-6"/>
                                  <w:sz w:val="19"/>
                                </w:rPr>
                                <w:t>to</w:t>
                              </w:r>
                              <w:r w:rsidR="00007AF9">
                                <w:rPr>
                                  <w:spacing w:val="1"/>
                                  <w:sz w:val="19"/>
                                </w:rPr>
                                <w:t xml:space="preserve"> </w:t>
                              </w:r>
                              <w:r w:rsidR="00007AF9">
                                <w:rPr>
                                  <w:spacing w:val="-6"/>
                                  <w:sz w:val="19"/>
                                </w:rPr>
                                <w:t>problems</w:t>
                              </w:r>
                            </w:p>
                            <w:p w14:paraId="2A2B3B9C" w14:textId="3836F45D" w:rsidR="00007AF9" w:rsidRDefault="00007AF9" w:rsidP="00007AF9">
                              <w:pPr>
                                <w:pStyle w:val="TableParagraph"/>
                                <w:ind w:left="139"/>
                                <w:rPr>
                                  <w:sz w:val="19"/>
                                </w:rPr>
                              </w:pPr>
                              <w:r>
                                <w:rPr>
                                  <w:w w:val="80"/>
                                  <w:sz w:val="19"/>
                                </w:rPr>
                                <w:t>associated</w:t>
                              </w:r>
                              <w:r>
                                <w:rPr>
                                  <w:spacing w:val="-3"/>
                                  <w:sz w:val="19"/>
                                </w:rPr>
                                <w:t xml:space="preserve"> </w:t>
                              </w:r>
                              <w:r>
                                <w:rPr>
                                  <w:w w:val="80"/>
                                  <w:sz w:val="19"/>
                                </w:rPr>
                                <w:t>with</w:t>
                              </w:r>
                              <w:r>
                                <w:rPr>
                                  <w:spacing w:val="-6"/>
                                  <w:sz w:val="19"/>
                                </w:rPr>
                                <w:t xml:space="preserve"> </w:t>
                              </w:r>
                              <w:r>
                                <w:rPr>
                                  <w:spacing w:val="-5"/>
                                  <w:w w:val="80"/>
                                  <w:sz w:val="19"/>
                                </w:rPr>
                                <w:t>it.</w:t>
                              </w:r>
                            </w:p>
                            <w:p w14:paraId="579AA683" w14:textId="77777777" w:rsidR="00007AF9" w:rsidRDefault="00007AF9" w:rsidP="00007AF9">
                              <w:pPr>
                                <w:pStyle w:val="TableParagraph"/>
                                <w:spacing w:before="28"/>
                                <w:ind w:left="0"/>
                                <w:rPr>
                                  <w:b/>
                                  <w:i/>
                                  <w:sz w:val="19"/>
                                </w:rPr>
                              </w:pPr>
                            </w:p>
                            <w:p w14:paraId="62F2DD6F" w14:textId="77777777" w:rsidR="00007AF9" w:rsidRDefault="00007AF9" w:rsidP="00007AF9">
                              <w:pPr>
                                <w:pStyle w:val="TableParagraph"/>
                                <w:spacing w:before="1"/>
                                <w:ind w:left="139"/>
                                <w:rPr>
                                  <w:i/>
                                  <w:sz w:val="19"/>
                                </w:rPr>
                              </w:pPr>
                              <w:r>
                                <w:rPr>
                                  <w:i/>
                                  <w:spacing w:val="-4"/>
                                  <w:sz w:val="19"/>
                                </w:rPr>
                                <w:t>What</w:t>
                              </w:r>
                              <w:r>
                                <w:rPr>
                                  <w:i/>
                                  <w:spacing w:val="-7"/>
                                  <w:sz w:val="19"/>
                                </w:rPr>
                                <w:t xml:space="preserve"> </w:t>
                              </w:r>
                              <w:r>
                                <w:rPr>
                                  <w:i/>
                                  <w:spacing w:val="-4"/>
                                  <w:sz w:val="19"/>
                                </w:rPr>
                                <w:t>this</w:t>
                              </w:r>
                              <w:r>
                                <w:rPr>
                                  <w:i/>
                                  <w:spacing w:val="-2"/>
                                  <w:sz w:val="19"/>
                                </w:rPr>
                                <w:t xml:space="preserve"> </w:t>
                              </w:r>
                              <w:r>
                                <w:rPr>
                                  <w:i/>
                                  <w:spacing w:val="-4"/>
                                  <w:sz w:val="19"/>
                                </w:rPr>
                                <w:t>means:</w:t>
                              </w:r>
                            </w:p>
                            <w:p w14:paraId="1A25D01B" w14:textId="57BBBF50" w:rsidR="00007AF9" w:rsidRDefault="00007AF9" w:rsidP="00007AF9">
                              <w:pPr>
                                <w:pStyle w:val="TableParagraph"/>
                                <w:spacing w:before="16" w:line="266" w:lineRule="auto"/>
                                <w:ind w:left="219" w:right="1690"/>
                                <w:rPr>
                                  <w:sz w:val="19"/>
                                </w:rPr>
                              </w:pPr>
                              <w:r>
                                <w:rPr>
                                  <w:spacing w:val="-4"/>
                                  <w:sz w:val="19"/>
                                </w:rPr>
                                <w:t>We support</w:t>
                              </w:r>
                              <w:r>
                                <w:rPr>
                                  <w:spacing w:val="-5"/>
                                  <w:sz w:val="19"/>
                                </w:rPr>
                                <w:t xml:space="preserve"> </w:t>
                              </w:r>
                              <w:r>
                                <w:rPr>
                                  <w:spacing w:val="-4"/>
                                  <w:sz w:val="19"/>
                                </w:rPr>
                                <w:t>people</w:t>
                              </w:r>
                              <w:r>
                                <w:rPr>
                                  <w:spacing w:val="-8"/>
                                  <w:sz w:val="19"/>
                                </w:rPr>
                                <w:t xml:space="preserve"> </w:t>
                              </w:r>
                              <w:r>
                                <w:rPr>
                                  <w:spacing w:val="-4"/>
                                  <w:sz w:val="19"/>
                                </w:rPr>
                                <w:t>to</w:t>
                              </w:r>
                              <w:r>
                                <w:rPr>
                                  <w:spacing w:val="-6"/>
                                  <w:sz w:val="19"/>
                                </w:rPr>
                                <w:t xml:space="preserve"> </w:t>
                              </w:r>
                              <w:r>
                                <w:rPr>
                                  <w:spacing w:val="-4"/>
                                  <w:sz w:val="19"/>
                                </w:rPr>
                                <w:t>reduce</w:t>
                              </w:r>
                              <w:r>
                                <w:rPr>
                                  <w:spacing w:val="-5"/>
                                  <w:sz w:val="19"/>
                                </w:rPr>
                                <w:t xml:space="preserve"> </w:t>
                              </w:r>
                              <w:r>
                                <w:rPr>
                                  <w:spacing w:val="-4"/>
                                  <w:sz w:val="19"/>
                                </w:rPr>
                                <w:t xml:space="preserve">harm </w:t>
                              </w:r>
                              <w:r>
                                <w:rPr>
                                  <w:sz w:val="19"/>
                                </w:rPr>
                                <w:t>We</w:t>
                              </w:r>
                              <w:r>
                                <w:rPr>
                                  <w:spacing w:val="25"/>
                                  <w:sz w:val="19"/>
                                </w:rPr>
                                <w:t xml:space="preserve"> </w:t>
                              </w:r>
                              <w:r>
                                <w:rPr>
                                  <w:sz w:val="19"/>
                                </w:rPr>
                                <w:t>respond</w:t>
                              </w:r>
                              <w:r>
                                <w:rPr>
                                  <w:spacing w:val="25"/>
                                  <w:sz w:val="19"/>
                                </w:rPr>
                                <w:t xml:space="preserve"> </w:t>
                              </w:r>
                              <w:r>
                                <w:rPr>
                                  <w:sz w:val="19"/>
                                </w:rPr>
                                <w:t>to</w:t>
                              </w:r>
                              <w:r>
                                <w:rPr>
                                  <w:spacing w:val="25"/>
                                  <w:sz w:val="19"/>
                                </w:rPr>
                                <w:t xml:space="preserve"> </w:t>
                              </w:r>
                              <w:r>
                                <w:rPr>
                                  <w:sz w:val="19"/>
                                </w:rPr>
                                <w:t>people’s</w:t>
                              </w:r>
                              <w:r>
                                <w:rPr>
                                  <w:spacing w:val="-13"/>
                                  <w:sz w:val="19"/>
                                </w:rPr>
                                <w:t xml:space="preserve"> </w:t>
                              </w:r>
                              <w:r>
                                <w:rPr>
                                  <w:sz w:val="19"/>
                                </w:rPr>
                                <w:t>needs</w:t>
                              </w:r>
                            </w:p>
                            <w:p w14:paraId="37AD5B0D" w14:textId="77777777" w:rsidR="00007AF9" w:rsidRDefault="00007AF9" w:rsidP="00007AF9">
                              <w:pPr>
                                <w:pStyle w:val="TableParagraph"/>
                                <w:spacing w:line="252" w:lineRule="auto"/>
                                <w:ind w:left="579" w:right="956" w:hanging="360"/>
                                <w:rPr>
                                  <w:sz w:val="19"/>
                                </w:rPr>
                              </w:pPr>
                              <w:r>
                                <w:rPr>
                                  <w:w w:val="90"/>
                                  <w:sz w:val="19"/>
                                </w:rPr>
                                <w:t xml:space="preserve">We recognise the potential of the people we </w:t>
                              </w:r>
                              <w:r>
                                <w:rPr>
                                  <w:sz w:val="19"/>
                                </w:rPr>
                                <w:t>work</w:t>
                              </w:r>
                              <w:r>
                                <w:rPr>
                                  <w:spacing w:val="40"/>
                                  <w:sz w:val="19"/>
                                </w:rPr>
                                <w:t xml:space="preserve"> </w:t>
                              </w:r>
                              <w:r>
                                <w:rPr>
                                  <w:sz w:val="19"/>
                                </w:rPr>
                                <w:t>with</w:t>
                              </w:r>
                            </w:p>
                            <w:p w14:paraId="38A34B74" w14:textId="21498F7F" w:rsidR="00344623" w:rsidRDefault="00007AF9" w:rsidP="00007AF9">
                              <w:pPr>
                                <w:spacing w:line="162" w:lineRule="exact"/>
                                <w:ind w:left="111"/>
                                <w:rPr>
                                  <w:sz w:val="19"/>
                                </w:rPr>
                              </w:pPr>
                              <w:r>
                                <w:rPr>
                                  <w:w w:val="95"/>
                                  <w:sz w:val="19"/>
                                </w:rPr>
                                <w:t>We</w:t>
                              </w:r>
                              <w:r>
                                <w:rPr>
                                  <w:spacing w:val="-11"/>
                                  <w:w w:val="95"/>
                                  <w:sz w:val="19"/>
                                </w:rPr>
                                <w:t xml:space="preserve"> </w:t>
                              </w:r>
                              <w:r>
                                <w:rPr>
                                  <w:w w:val="95"/>
                                  <w:sz w:val="19"/>
                                </w:rPr>
                                <w:t>provide</w:t>
                              </w:r>
                              <w:r>
                                <w:rPr>
                                  <w:spacing w:val="-11"/>
                                  <w:w w:val="95"/>
                                  <w:sz w:val="19"/>
                                </w:rPr>
                                <w:t xml:space="preserve"> </w:t>
                              </w:r>
                              <w:r>
                                <w:rPr>
                                  <w:w w:val="95"/>
                                  <w:sz w:val="19"/>
                                </w:rPr>
                                <w:t>evidence</w:t>
                              </w:r>
                              <w:r>
                                <w:rPr>
                                  <w:spacing w:val="-10"/>
                                  <w:w w:val="95"/>
                                  <w:sz w:val="19"/>
                                </w:rPr>
                                <w:t xml:space="preserve"> </w:t>
                              </w:r>
                              <w:r>
                                <w:rPr>
                                  <w:w w:val="95"/>
                                  <w:sz w:val="19"/>
                                </w:rPr>
                                <w:t>based</w:t>
                              </w:r>
                              <w:r>
                                <w:rPr>
                                  <w:spacing w:val="-11"/>
                                  <w:w w:val="95"/>
                                  <w:sz w:val="19"/>
                                </w:rPr>
                                <w:t xml:space="preserve"> </w:t>
                              </w:r>
                              <w:r>
                                <w:rPr>
                                  <w:w w:val="95"/>
                                  <w:sz w:val="19"/>
                                </w:rPr>
                                <w:t xml:space="preserve">responses </w:t>
                              </w:r>
                              <w:r>
                                <w:rPr>
                                  <w:spacing w:val="-2"/>
                                  <w:w w:val="85"/>
                                  <w:sz w:val="19"/>
                                </w:rPr>
                                <w:t>We</w:t>
                              </w:r>
                              <w:r>
                                <w:rPr>
                                  <w:spacing w:val="-4"/>
                                  <w:sz w:val="19"/>
                                </w:rPr>
                                <w:t xml:space="preserve"> </w:t>
                              </w:r>
                              <w:r>
                                <w:rPr>
                                  <w:spacing w:val="-2"/>
                                  <w:w w:val="85"/>
                                  <w:sz w:val="19"/>
                                </w:rPr>
                                <w:t>are</w:t>
                              </w:r>
                              <w:r>
                                <w:rPr>
                                  <w:spacing w:val="-8"/>
                                  <w:w w:val="85"/>
                                  <w:sz w:val="19"/>
                                </w:rPr>
                                <w:t xml:space="preserve"> </w:t>
                              </w:r>
                              <w:r>
                                <w:rPr>
                                  <w:spacing w:val="-8"/>
                                  <w:w w:val="85"/>
                                  <w:sz w:val="19"/>
                                </w:rPr>
                                <w:t>i</w:t>
                              </w:r>
                              <w:r>
                                <w:rPr>
                                  <w:spacing w:val="-2"/>
                                  <w:w w:val="85"/>
                                  <w:sz w:val="19"/>
                                </w:rPr>
                                <w:t>nnovative.</w:t>
                              </w:r>
                            </w:p>
                          </w:txbxContent>
                        </wps:txbx>
                        <wps:bodyPr wrap="square" lIns="0" tIns="0" rIns="0" bIns="0" rtlCol="0">
                          <a:noAutofit/>
                        </wps:bodyPr>
                      </wps:wsp>
                    </wpg:wgp>
                  </a:graphicData>
                </a:graphic>
              </wp:inline>
            </w:drawing>
          </mc:Choice>
          <mc:Fallback>
            <w:pict>
              <v:group w14:anchorId="205AE7A5" id="Group 287553081" o:spid="_x0000_s1026" style="width:425pt;height:142pt;mso-position-horizontal-relative:char;mso-position-vertical-relative:line" coordsize="53975,1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">
                <v:shapetype id="_x0000_t202" coordsize="21600,21600" o:spt="202" path="m,l,21600r21600,l21600,xe">
                  <v:stroke joinstyle="miter"/>
                  <v:path gradientshapeok="t" o:connecttype="rect"/>
                </v:shapetype>
                <v:shape id="Textbox 4" o:spid="_x0000_s1027" type="#_x0000_t202" style="position:absolute;left:31048;top:60;width:22867;height:1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" filled="f" strokeweight=".96pt">
                  <v:textbox inset="0,0,0,0">
                    <w:txbxContent>
                      <w:p w14:paraId="2E20FB78" w14:textId="77777777" w:rsidR="00007AF9" w:rsidRDefault="00344623" w:rsidP="00007AF9">
                        <w:pPr>
                          <w:pStyle w:val="TableParagraph"/>
                          <w:spacing w:line="175" w:lineRule="exact"/>
                          <w:rPr>
                            <w:sz w:val="19"/>
                          </w:rPr>
                        </w:pPr>
                        <w:r>
                          <w:rPr>
                            <w:spacing w:val="-4"/>
                            <w:sz w:val="19"/>
                          </w:rPr>
                          <w:t>The</w:t>
                        </w:r>
                        <w:r>
                          <w:rPr>
                            <w:spacing w:val="-10"/>
                            <w:sz w:val="19"/>
                          </w:rPr>
                          <w:t xml:space="preserve"> </w:t>
                        </w:r>
                        <w:r>
                          <w:rPr>
                            <w:spacing w:val="-4"/>
                            <w:sz w:val="19"/>
                          </w:rPr>
                          <w:t>Ana</w:t>
                        </w:r>
                        <w:r>
                          <w:rPr>
                            <w:spacing w:val="-6"/>
                            <w:sz w:val="19"/>
                          </w:rPr>
                          <w:t xml:space="preserve"> </w:t>
                        </w:r>
                        <w:r>
                          <w:rPr>
                            <w:spacing w:val="-4"/>
                            <w:sz w:val="19"/>
                          </w:rPr>
                          <w:t>Liffey</w:t>
                        </w:r>
                        <w:r>
                          <w:rPr>
                            <w:spacing w:val="-6"/>
                            <w:sz w:val="19"/>
                          </w:rPr>
                          <w:t xml:space="preserve"> </w:t>
                        </w:r>
                        <w:r>
                          <w:rPr>
                            <w:spacing w:val="-4"/>
                            <w:sz w:val="19"/>
                          </w:rPr>
                          <w:t>believes</w:t>
                        </w:r>
                        <w:r>
                          <w:rPr>
                            <w:spacing w:val="-5"/>
                            <w:sz w:val="19"/>
                          </w:rPr>
                          <w:t xml:space="preserve"> </w:t>
                        </w:r>
                        <w:r>
                          <w:rPr>
                            <w:spacing w:val="-4"/>
                            <w:sz w:val="19"/>
                          </w:rPr>
                          <w:t>in</w:t>
                        </w:r>
                        <w:r>
                          <w:rPr>
                            <w:spacing w:val="-10"/>
                            <w:sz w:val="19"/>
                          </w:rPr>
                          <w:t xml:space="preserve"> </w:t>
                        </w:r>
                        <w:r>
                          <w:rPr>
                            <w:spacing w:val="-4"/>
                            <w:sz w:val="19"/>
                          </w:rPr>
                          <w:t>rights</w:t>
                        </w:r>
                        <w:r>
                          <w:rPr>
                            <w:spacing w:val="-5"/>
                            <w:sz w:val="19"/>
                          </w:rPr>
                          <w:t xml:space="preserve"> and</w:t>
                        </w:r>
                        <w:r w:rsidR="00007AF9">
                          <w:rPr>
                            <w:spacing w:val="-5"/>
                            <w:sz w:val="19"/>
                          </w:rPr>
                          <w:t xml:space="preserve"> </w:t>
                        </w:r>
                        <w:r w:rsidR="00007AF9">
                          <w:rPr>
                            <w:spacing w:val="-2"/>
                            <w:sz w:val="19"/>
                          </w:rPr>
                          <w:t>responsibilities.</w:t>
                        </w:r>
                      </w:p>
                      <w:p w14:paraId="425C0209" w14:textId="77777777" w:rsidR="00007AF9" w:rsidRDefault="00007AF9" w:rsidP="00007AF9">
                        <w:pPr>
                          <w:pStyle w:val="TableParagraph"/>
                          <w:spacing w:before="24"/>
                          <w:ind w:left="0"/>
                          <w:rPr>
                            <w:b/>
                            <w:i/>
                            <w:sz w:val="19"/>
                          </w:rPr>
                        </w:pPr>
                      </w:p>
                      <w:p w14:paraId="5EC6EC22" w14:textId="77777777" w:rsidR="00007AF9" w:rsidRDefault="00007AF9" w:rsidP="00007AF9">
                        <w:pPr>
                          <w:pStyle w:val="TableParagraph"/>
                          <w:rPr>
                            <w:i/>
                            <w:sz w:val="19"/>
                          </w:rPr>
                        </w:pPr>
                        <w:r>
                          <w:rPr>
                            <w:i/>
                            <w:spacing w:val="-4"/>
                            <w:sz w:val="19"/>
                          </w:rPr>
                          <w:t>What</w:t>
                        </w:r>
                        <w:r>
                          <w:rPr>
                            <w:i/>
                            <w:spacing w:val="-7"/>
                            <w:sz w:val="19"/>
                          </w:rPr>
                          <w:t xml:space="preserve"> </w:t>
                        </w:r>
                        <w:r>
                          <w:rPr>
                            <w:i/>
                            <w:spacing w:val="-4"/>
                            <w:sz w:val="19"/>
                          </w:rPr>
                          <w:t>this</w:t>
                        </w:r>
                        <w:r>
                          <w:rPr>
                            <w:i/>
                            <w:spacing w:val="-2"/>
                            <w:sz w:val="19"/>
                          </w:rPr>
                          <w:t xml:space="preserve"> </w:t>
                        </w:r>
                        <w:r>
                          <w:rPr>
                            <w:i/>
                            <w:spacing w:val="-4"/>
                            <w:sz w:val="19"/>
                          </w:rPr>
                          <w:t>means:</w:t>
                        </w:r>
                      </w:p>
                      <w:p w14:paraId="105DBE87" w14:textId="0D85F94F" w:rsidR="00007AF9" w:rsidRDefault="00007AF9" w:rsidP="00007AF9">
                        <w:pPr>
                          <w:pStyle w:val="TableParagraph"/>
                          <w:spacing w:before="33" w:line="249" w:lineRule="auto"/>
                          <w:ind w:left="516" w:right="919" w:hanging="360"/>
                          <w:rPr>
                            <w:sz w:val="19"/>
                          </w:rPr>
                        </w:pPr>
                        <w:r>
                          <w:rPr>
                            <w:w w:val="90"/>
                            <w:sz w:val="19"/>
                          </w:rPr>
                          <w:t>We believe</w:t>
                        </w:r>
                        <w:r>
                          <w:rPr>
                            <w:w w:val="90"/>
                            <w:sz w:val="19"/>
                          </w:rPr>
                          <w:t xml:space="preserve"> in supporting people </w:t>
                        </w:r>
                        <w:r>
                          <w:rPr>
                            <w:sz w:val="19"/>
                          </w:rPr>
                          <w:t>to</w:t>
                        </w:r>
                        <w:r>
                          <w:rPr>
                            <w:spacing w:val="40"/>
                            <w:sz w:val="19"/>
                          </w:rPr>
                          <w:t xml:space="preserve"> </w:t>
                        </w:r>
                        <w:r>
                          <w:rPr>
                            <w:sz w:val="19"/>
                          </w:rPr>
                          <w:t>know</w:t>
                        </w:r>
                        <w:r>
                          <w:rPr>
                            <w:spacing w:val="-5"/>
                            <w:sz w:val="19"/>
                          </w:rPr>
                          <w:t xml:space="preserve"> </w:t>
                        </w:r>
                        <w:r>
                          <w:rPr>
                            <w:sz w:val="19"/>
                          </w:rPr>
                          <w:t>their</w:t>
                        </w:r>
                        <w:r>
                          <w:rPr>
                            <w:spacing w:val="40"/>
                            <w:sz w:val="19"/>
                          </w:rPr>
                          <w:t xml:space="preserve"> </w:t>
                        </w:r>
                        <w:r>
                          <w:rPr>
                            <w:sz w:val="19"/>
                          </w:rPr>
                          <w:t>rights</w:t>
                        </w:r>
                      </w:p>
                      <w:p w14:paraId="77630347" w14:textId="77777777" w:rsidR="00007AF9" w:rsidRDefault="00007AF9" w:rsidP="00007AF9">
                        <w:pPr>
                          <w:pStyle w:val="TableParagraph"/>
                          <w:spacing w:before="16" w:line="278" w:lineRule="auto"/>
                          <w:ind w:left="516" w:right="851" w:hanging="360"/>
                          <w:rPr>
                            <w:sz w:val="19"/>
                          </w:rPr>
                        </w:pPr>
                        <w:r>
                          <w:rPr>
                            <w:sz w:val="19"/>
                          </w:rPr>
                          <w:t>We</w:t>
                        </w:r>
                        <w:r>
                          <w:rPr>
                            <w:spacing w:val="29"/>
                            <w:sz w:val="19"/>
                          </w:rPr>
                          <w:t xml:space="preserve"> </w:t>
                        </w:r>
                        <w:r>
                          <w:rPr>
                            <w:sz w:val="19"/>
                          </w:rPr>
                          <w:t>believe</w:t>
                        </w:r>
                        <w:r>
                          <w:rPr>
                            <w:spacing w:val="27"/>
                            <w:sz w:val="19"/>
                          </w:rPr>
                          <w:t xml:space="preserve"> </w:t>
                        </w:r>
                        <w:r>
                          <w:rPr>
                            <w:sz w:val="19"/>
                          </w:rPr>
                          <w:t>in</w:t>
                        </w:r>
                        <w:r>
                          <w:rPr>
                            <w:spacing w:val="29"/>
                            <w:sz w:val="19"/>
                          </w:rPr>
                          <w:t xml:space="preserve"> </w:t>
                        </w:r>
                        <w:r>
                          <w:rPr>
                            <w:sz w:val="19"/>
                          </w:rPr>
                          <w:t xml:space="preserve">encouraging </w:t>
                        </w:r>
                        <w:r>
                          <w:rPr>
                            <w:spacing w:val="-4"/>
                            <w:sz w:val="19"/>
                          </w:rPr>
                          <w:t>people</w:t>
                        </w:r>
                        <w:r>
                          <w:rPr>
                            <w:spacing w:val="-10"/>
                            <w:sz w:val="19"/>
                          </w:rPr>
                          <w:t xml:space="preserve"> </w:t>
                        </w:r>
                        <w:r>
                          <w:rPr>
                            <w:spacing w:val="-4"/>
                            <w:sz w:val="19"/>
                          </w:rPr>
                          <w:t>to</w:t>
                        </w:r>
                        <w:r>
                          <w:rPr>
                            <w:spacing w:val="-9"/>
                            <w:sz w:val="19"/>
                          </w:rPr>
                          <w:t xml:space="preserve"> </w:t>
                        </w:r>
                        <w:r>
                          <w:rPr>
                            <w:spacing w:val="-4"/>
                            <w:sz w:val="19"/>
                          </w:rPr>
                          <w:t>take</w:t>
                        </w:r>
                        <w:r>
                          <w:rPr>
                            <w:spacing w:val="-9"/>
                            <w:sz w:val="19"/>
                          </w:rPr>
                          <w:t xml:space="preserve"> </w:t>
                        </w:r>
                        <w:r>
                          <w:rPr>
                            <w:spacing w:val="-4"/>
                            <w:sz w:val="19"/>
                          </w:rPr>
                          <w:t>responsibility</w:t>
                        </w:r>
                      </w:p>
                      <w:p w14:paraId="2C81AA83" w14:textId="77777777" w:rsidR="00007AF9" w:rsidRDefault="00007AF9" w:rsidP="00007AF9">
                        <w:pPr>
                          <w:pStyle w:val="TableParagraph"/>
                          <w:spacing w:line="177" w:lineRule="exact"/>
                          <w:ind w:left="156"/>
                          <w:rPr>
                            <w:sz w:val="19"/>
                          </w:rPr>
                        </w:pPr>
                        <w:r>
                          <w:rPr>
                            <w:spacing w:val="-6"/>
                            <w:sz w:val="19"/>
                          </w:rPr>
                          <w:t>We</w:t>
                        </w:r>
                        <w:r>
                          <w:rPr>
                            <w:spacing w:val="-8"/>
                            <w:sz w:val="19"/>
                          </w:rPr>
                          <w:t xml:space="preserve"> </w:t>
                        </w:r>
                        <w:r>
                          <w:rPr>
                            <w:spacing w:val="-6"/>
                            <w:sz w:val="19"/>
                          </w:rPr>
                          <w:t>treat</w:t>
                        </w:r>
                        <w:r>
                          <w:rPr>
                            <w:spacing w:val="-7"/>
                            <w:sz w:val="19"/>
                          </w:rPr>
                          <w:t xml:space="preserve"> </w:t>
                        </w:r>
                        <w:r>
                          <w:rPr>
                            <w:spacing w:val="-6"/>
                            <w:sz w:val="19"/>
                          </w:rPr>
                          <w:t>all</w:t>
                        </w:r>
                        <w:r>
                          <w:rPr>
                            <w:spacing w:val="-7"/>
                            <w:sz w:val="19"/>
                          </w:rPr>
                          <w:t xml:space="preserve"> </w:t>
                        </w:r>
                        <w:r>
                          <w:rPr>
                            <w:spacing w:val="-6"/>
                            <w:sz w:val="19"/>
                          </w:rPr>
                          <w:t>people</w:t>
                        </w:r>
                        <w:r>
                          <w:rPr>
                            <w:spacing w:val="31"/>
                            <w:sz w:val="19"/>
                          </w:rPr>
                          <w:t xml:space="preserve"> </w:t>
                        </w:r>
                        <w:r>
                          <w:rPr>
                            <w:spacing w:val="-6"/>
                            <w:sz w:val="19"/>
                          </w:rPr>
                          <w:t>who</w:t>
                        </w:r>
                        <w:r>
                          <w:rPr>
                            <w:spacing w:val="-7"/>
                            <w:sz w:val="19"/>
                          </w:rPr>
                          <w:t xml:space="preserve"> </w:t>
                        </w:r>
                        <w:r>
                          <w:rPr>
                            <w:spacing w:val="-6"/>
                            <w:sz w:val="19"/>
                          </w:rPr>
                          <w:t>come</w:t>
                        </w:r>
                      </w:p>
                      <w:p w14:paraId="51621E34" w14:textId="057736D7" w:rsidR="00344623" w:rsidRDefault="00007AF9" w:rsidP="00007AF9">
                        <w:pPr>
                          <w:spacing w:line="162" w:lineRule="exact"/>
                          <w:ind w:left="82"/>
                          <w:rPr>
                            <w:spacing w:val="-5"/>
                            <w:sz w:val="19"/>
                          </w:rPr>
                        </w:pPr>
                        <w:r>
                          <w:rPr>
                            <w:w w:val="90"/>
                            <w:sz w:val="19"/>
                          </w:rPr>
                          <w:t xml:space="preserve">into contact with Ana Liffey with </w:t>
                        </w:r>
                        <w:r>
                          <w:rPr>
                            <w:sz w:val="19"/>
                          </w:rPr>
                          <w:t>dignity</w:t>
                        </w:r>
                        <w:r>
                          <w:rPr>
                            <w:spacing w:val="39"/>
                            <w:sz w:val="19"/>
                          </w:rPr>
                          <w:t xml:space="preserve"> </w:t>
                        </w:r>
                        <w:r>
                          <w:rPr>
                            <w:sz w:val="19"/>
                          </w:rPr>
                          <w:t>and</w:t>
                        </w:r>
                        <w:r>
                          <w:rPr>
                            <w:spacing w:val="38"/>
                            <w:sz w:val="19"/>
                          </w:rPr>
                          <w:t xml:space="preserve"> </w:t>
                        </w:r>
                        <w:r>
                          <w:rPr>
                            <w:sz w:val="19"/>
                          </w:rPr>
                          <w:t>respect.</w:t>
                        </w:r>
                      </w:p>
                      <w:p w14:paraId="51589063" w14:textId="77777777" w:rsidR="00007AF9" w:rsidRDefault="00007AF9" w:rsidP="00344623">
                        <w:pPr>
                          <w:spacing w:line="162" w:lineRule="exact"/>
                          <w:ind w:left="82"/>
                          <w:rPr>
                            <w:sz w:val="19"/>
                          </w:rPr>
                        </w:pPr>
                      </w:p>
                    </w:txbxContent>
                  </v:textbox>
                </v:shape>
                <v:shape id="Textbox 5" o:spid="_x0000_s1028" type="#_x0000_t202" style="position:absolute;left:60;top:60;width:30988;height:1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" filled="f" strokeweight=".96pt">
                  <v:textbox inset="0,0,0,0">
                    <w:txbxContent>
                      <w:p w14:paraId="79ED92F2" w14:textId="77777777" w:rsidR="00007AF9" w:rsidRDefault="00344623" w:rsidP="00007AF9">
                        <w:pPr>
                          <w:pStyle w:val="TableParagraph"/>
                          <w:spacing w:line="197" w:lineRule="exact"/>
                          <w:ind w:left="139"/>
                          <w:rPr>
                            <w:sz w:val="19"/>
                          </w:rPr>
                        </w:pPr>
                        <w:r>
                          <w:rPr>
                            <w:spacing w:val="-6"/>
                            <w:sz w:val="19"/>
                          </w:rPr>
                          <w:t>The</w:t>
                        </w:r>
                        <w:r>
                          <w:rPr>
                            <w:spacing w:val="-3"/>
                            <w:sz w:val="19"/>
                          </w:rPr>
                          <w:t xml:space="preserve"> </w:t>
                        </w:r>
                        <w:r>
                          <w:rPr>
                            <w:spacing w:val="-6"/>
                            <w:sz w:val="19"/>
                          </w:rPr>
                          <w:t>Ana</w:t>
                        </w:r>
                        <w:r>
                          <w:rPr>
                            <w:sz w:val="19"/>
                          </w:rPr>
                          <w:t xml:space="preserve"> </w:t>
                        </w:r>
                        <w:r>
                          <w:rPr>
                            <w:spacing w:val="-6"/>
                            <w:sz w:val="19"/>
                          </w:rPr>
                          <w:t>Liffey</w:t>
                        </w:r>
                        <w:r>
                          <w:rPr>
                            <w:spacing w:val="1"/>
                            <w:sz w:val="19"/>
                          </w:rPr>
                          <w:t xml:space="preserve"> </w:t>
                        </w:r>
                        <w:r>
                          <w:rPr>
                            <w:spacing w:val="-6"/>
                            <w:sz w:val="19"/>
                          </w:rPr>
                          <w:t>neither</w:t>
                        </w:r>
                        <w:r>
                          <w:rPr>
                            <w:spacing w:val="3"/>
                            <w:sz w:val="19"/>
                          </w:rPr>
                          <w:t xml:space="preserve"> </w:t>
                        </w:r>
                        <w:r>
                          <w:rPr>
                            <w:spacing w:val="-6"/>
                            <w:sz w:val="19"/>
                          </w:rPr>
                          <w:t>promotes</w:t>
                        </w:r>
                        <w:r>
                          <w:rPr>
                            <w:spacing w:val="1"/>
                            <w:sz w:val="19"/>
                          </w:rPr>
                          <w:t xml:space="preserve"> </w:t>
                        </w:r>
                        <w:r>
                          <w:rPr>
                            <w:spacing w:val="-6"/>
                            <w:sz w:val="19"/>
                          </w:rPr>
                          <w:t>nor</w:t>
                        </w:r>
                        <w:r>
                          <w:rPr>
                            <w:spacing w:val="-1"/>
                            <w:sz w:val="19"/>
                          </w:rPr>
                          <w:t xml:space="preserve"> </w:t>
                        </w:r>
                        <w:r>
                          <w:rPr>
                            <w:spacing w:val="-6"/>
                            <w:sz w:val="19"/>
                          </w:rPr>
                          <w:t>denounces</w:t>
                        </w:r>
                        <w:r w:rsidR="00007AF9">
                          <w:rPr>
                            <w:spacing w:val="-6"/>
                            <w:sz w:val="19"/>
                          </w:rPr>
                          <w:t xml:space="preserve"> </w:t>
                        </w:r>
                        <w:r w:rsidR="00007AF9">
                          <w:rPr>
                            <w:spacing w:val="-6"/>
                            <w:sz w:val="19"/>
                          </w:rPr>
                          <w:t>substance</w:t>
                        </w:r>
                        <w:r w:rsidR="00007AF9">
                          <w:rPr>
                            <w:spacing w:val="-2"/>
                            <w:sz w:val="19"/>
                          </w:rPr>
                          <w:t xml:space="preserve"> </w:t>
                        </w:r>
                        <w:r w:rsidR="00007AF9">
                          <w:rPr>
                            <w:spacing w:val="-6"/>
                            <w:sz w:val="19"/>
                          </w:rPr>
                          <w:t>use</w:t>
                        </w:r>
                        <w:r w:rsidR="00007AF9">
                          <w:rPr>
                            <w:spacing w:val="-2"/>
                            <w:sz w:val="19"/>
                          </w:rPr>
                          <w:t xml:space="preserve"> </w:t>
                        </w:r>
                        <w:r w:rsidR="00007AF9">
                          <w:rPr>
                            <w:spacing w:val="-6"/>
                            <w:sz w:val="19"/>
                          </w:rPr>
                          <w:t>but</w:t>
                        </w:r>
                        <w:r w:rsidR="00007AF9">
                          <w:rPr>
                            <w:sz w:val="19"/>
                          </w:rPr>
                          <w:t xml:space="preserve"> </w:t>
                        </w:r>
                        <w:r w:rsidR="00007AF9">
                          <w:rPr>
                            <w:spacing w:val="-6"/>
                            <w:sz w:val="19"/>
                          </w:rPr>
                          <w:t>seeks</w:t>
                        </w:r>
                        <w:r w:rsidR="00007AF9">
                          <w:rPr>
                            <w:spacing w:val="2"/>
                            <w:sz w:val="19"/>
                          </w:rPr>
                          <w:t xml:space="preserve"> </w:t>
                        </w:r>
                        <w:r w:rsidR="00007AF9">
                          <w:rPr>
                            <w:spacing w:val="-6"/>
                            <w:sz w:val="19"/>
                          </w:rPr>
                          <w:t>to</w:t>
                        </w:r>
                        <w:r w:rsidR="00007AF9">
                          <w:rPr>
                            <w:spacing w:val="-2"/>
                            <w:sz w:val="19"/>
                          </w:rPr>
                          <w:t xml:space="preserve"> </w:t>
                        </w:r>
                        <w:r w:rsidR="00007AF9">
                          <w:rPr>
                            <w:spacing w:val="-6"/>
                            <w:sz w:val="19"/>
                          </w:rPr>
                          <w:t>respond</w:t>
                        </w:r>
                        <w:r w:rsidR="00007AF9">
                          <w:rPr>
                            <w:spacing w:val="-1"/>
                            <w:sz w:val="19"/>
                          </w:rPr>
                          <w:t xml:space="preserve"> </w:t>
                        </w:r>
                        <w:r w:rsidR="00007AF9">
                          <w:rPr>
                            <w:spacing w:val="-6"/>
                            <w:sz w:val="19"/>
                          </w:rPr>
                          <w:t>to</w:t>
                        </w:r>
                        <w:r w:rsidR="00007AF9">
                          <w:rPr>
                            <w:spacing w:val="1"/>
                            <w:sz w:val="19"/>
                          </w:rPr>
                          <w:t xml:space="preserve"> </w:t>
                        </w:r>
                        <w:r w:rsidR="00007AF9">
                          <w:rPr>
                            <w:spacing w:val="-6"/>
                            <w:sz w:val="19"/>
                          </w:rPr>
                          <w:t>problems</w:t>
                        </w:r>
                      </w:p>
                      <w:p w14:paraId="2A2B3B9C" w14:textId="3836F45D" w:rsidR="00007AF9" w:rsidRDefault="00007AF9" w:rsidP="00007AF9">
                        <w:pPr>
                          <w:pStyle w:val="TableParagraph"/>
                          <w:ind w:left="139"/>
                          <w:rPr>
                            <w:sz w:val="19"/>
                          </w:rPr>
                        </w:pPr>
                        <w:r>
                          <w:rPr>
                            <w:w w:val="80"/>
                            <w:sz w:val="19"/>
                          </w:rPr>
                          <w:t>associated</w:t>
                        </w:r>
                        <w:r>
                          <w:rPr>
                            <w:spacing w:val="-3"/>
                            <w:sz w:val="19"/>
                          </w:rPr>
                          <w:t xml:space="preserve"> </w:t>
                        </w:r>
                        <w:r>
                          <w:rPr>
                            <w:w w:val="80"/>
                            <w:sz w:val="19"/>
                          </w:rPr>
                          <w:t>with</w:t>
                        </w:r>
                        <w:r>
                          <w:rPr>
                            <w:spacing w:val="-6"/>
                            <w:sz w:val="19"/>
                          </w:rPr>
                          <w:t xml:space="preserve"> </w:t>
                        </w:r>
                        <w:r>
                          <w:rPr>
                            <w:spacing w:val="-5"/>
                            <w:w w:val="80"/>
                            <w:sz w:val="19"/>
                          </w:rPr>
                          <w:t>it.</w:t>
                        </w:r>
                      </w:p>
                      <w:p w14:paraId="579AA683" w14:textId="77777777" w:rsidR="00007AF9" w:rsidRDefault="00007AF9" w:rsidP="00007AF9">
                        <w:pPr>
                          <w:pStyle w:val="TableParagraph"/>
                          <w:spacing w:before="28"/>
                          <w:ind w:left="0"/>
                          <w:rPr>
                            <w:b/>
                            <w:i/>
                            <w:sz w:val="19"/>
                          </w:rPr>
                        </w:pPr>
                      </w:p>
                      <w:p w14:paraId="62F2DD6F" w14:textId="77777777" w:rsidR="00007AF9" w:rsidRDefault="00007AF9" w:rsidP="00007AF9">
                        <w:pPr>
                          <w:pStyle w:val="TableParagraph"/>
                          <w:spacing w:before="1"/>
                          <w:ind w:left="139"/>
                          <w:rPr>
                            <w:i/>
                            <w:sz w:val="19"/>
                          </w:rPr>
                        </w:pPr>
                        <w:r>
                          <w:rPr>
                            <w:i/>
                            <w:spacing w:val="-4"/>
                            <w:sz w:val="19"/>
                          </w:rPr>
                          <w:t>What</w:t>
                        </w:r>
                        <w:r>
                          <w:rPr>
                            <w:i/>
                            <w:spacing w:val="-7"/>
                            <w:sz w:val="19"/>
                          </w:rPr>
                          <w:t xml:space="preserve"> </w:t>
                        </w:r>
                        <w:r>
                          <w:rPr>
                            <w:i/>
                            <w:spacing w:val="-4"/>
                            <w:sz w:val="19"/>
                          </w:rPr>
                          <w:t>this</w:t>
                        </w:r>
                        <w:r>
                          <w:rPr>
                            <w:i/>
                            <w:spacing w:val="-2"/>
                            <w:sz w:val="19"/>
                          </w:rPr>
                          <w:t xml:space="preserve"> </w:t>
                        </w:r>
                        <w:r>
                          <w:rPr>
                            <w:i/>
                            <w:spacing w:val="-4"/>
                            <w:sz w:val="19"/>
                          </w:rPr>
                          <w:t>means:</w:t>
                        </w:r>
                      </w:p>
                      <w:p w14:paraId="1A25D01B" w14:textId="57BBBF50" w:rsidR="00007AF9" w:rsidRDefault="00007AF9" w:rsidP="00007AF9">
                        <w:pPr>
                          <w:pStyle w:val="TableParagraph"/>
                          <w:spacing w:before="16" w:line="266" w:lineRule="auto"/>
                          <w:ind w:left="219" w:right="1690"/>
                          <w:rPr>
                            <w:sz w:val="19"/>
                          </w:rPr>
                        </w:pPr>
                        <w:r>
                          <w:rPr>
                            <w:spacing w:val="-4"/>
                            <w:sz w:val="19"/>
                          </w:rPr>
                          <w:t>We support</w:t>
                        </w:r>
                        <w:r>
                          <w:rPr>
                            <w:spacing w:val="-5"/>
                            <w:sz w:val="19"/>
                          </w:rPr>
                          <w:t xml:space="preserve"> </w:t>
                        </w:r>
                        <w:r>
                          <w:rPr>
                            <w:spacing w:val="-4"/>
                            <w:sz w:val="19"/>
                          </w:rPr>
                          <w:t>people</w:t>
                        </w:r>
                        <w:r>
                          <w:rPr>
                            <w:spacing w:val="-8"/>
                            <w:sz w:val="19"/>
                          </w:rPr>
                          <w:t xml:space="preserve"> </w:t>
                        </w:r>
                        <w:r>
                          <w:rPr>
                            <w:spacing w:val="-4"/>
                            <w:sz w:val="19"/>
                          </w:rPr>
                          <w:t>to</w:t>
                        </w:r>
                        <w:r>
                          <w:rPr>
                            <w:spacing w:val="-6"/>
                            <w:sz w:val="19"/>
                          </w:rPr>
                          <w:t xml:space="preserve"> </w:t>
                        </w:r>
                        <w:r>
                          <w:rPr>
                            <w:spacing w:val="-4"/>
                            <w:sz w:val="19"/>
                          </w:rPr>
                          <w:t>reduce</w:t>
                        </w:r>
                        <w:r>
                          <w:rPr>
                            <w:spacing w:val="-5"/>
                            <w:sz w:val="19"/>
                          </w:rPr>
                          <w:t xml:space="preserve"> </w:t>
                        </w:r>
                        <w:r>
                          <w:rPr>
                            <w:spacing w:val="-4"/>
                            <w:sz w:val="19"/>
                          </w:rPr>
                          <w:t xml:space="preserve">harm </w:t>
                        </w:r>
                        <w:r>
                          <w:rPr>
                            <w:sz w:val="19"/>
                          </w:rPr>
                          <w:t>We</w:t>
                        </w:r>
                        <w:r>
                          <w:rPr>
                            <w:spacing w:val="25"/>
                            <w:sz w:val="19"/>
                          </w:rPr>
                          <w:t xml:space="preserve"> </w:t>
                        </w:r>
                        <w:r>
                          <w:rPr>
                            <w:sz w:val="19"/>
                          </w:rPr>
                          <w:t>respond</w:t>
                        </w:r>
                        <w:r>
                          <w:rPr>
                            <w:spacing w:val="25"/>
                            <w:sz w:val="19"/>
                          </w:rPr>
                          <w:t xml:space="preserve"> </w:t>
                        </w:r>
                        <w:r>
                          <w:rPr>
                            <w:sz w:val="19"/>
                          </w:rPr>
                          <w:t>to</w:t>
                        </w:r>
                        <w:r>
                          <w:rPr>
                            <w:spacing w:val="25"/>
                            <w:sz w:val="19"/>
                          </w:rPr>
                          <w:t xml:space="preserve"> </w:t>
                        </w:r>
                        <w:r>
                          <w:rPr>
                            <w:sz w:val="19"/>
                          </w:rPr>
                          <w:t>people’s</w:t>
                        </w:r>
                        <w:r>
                          <w:rPr>
                            <w:spacing w:val="-13"/>
                            <w:sz w:val="19"/>
                          </w:rPr>
                          <w:t xml:space="preserve"> </w:t>
                        </w:r>
                        <w:r>
                          <w:rPr>
                            <w:sz w:val="19"/>
                          </w:rPr>
                          <w:t>needs</w:t>
                        </w:r>
                      </w:p>
                      <w:p w14:paraId="37AD5B0D" w14:textId="77777777" w:rsidR="00007AF9" w:rsidRDefault="00007AF9" w:rsidP="00007AF9">
                        <w:pPr>
                          <w:pStyle w:val="TableParagraph"/>
                          <w:spacing w:line="252" w:lineRule="auto"/>
                          <w:ind w:left="579" w:right="956" w:hanging="360"/>
                          <w:rPr>
                            <w:sz w:val="19"/>
                          </w:rPr>
                        </w:pPr>
                        <w:r>
                          <w:rPr>
                            <w:w w:val="90"/>
                            <w:sz w:val="19"/>
                          </w:rPr>
                          <w:t xml:space="preserve">We recognise the potential of the people we </w:t>
                        </w:r>
                        <w:r>
                          <w:rPr>
                            <w:sz w:val="19"/>
                          </w:rPr>
                          <w:t>work</w:t>
                        </w:r>
                        <w:r>
                          <w:rPr>
                            <w:spacing w:val="40"/>
                            <w:sz w:val="19"/>
                          </w:rPr>
                          <w:t xml:space="preserve"> </w:t>
                        </w:r>
                        <w:r>
                          <w:rPr>
                            <w:sz w:val="19"/>
                          </w:rPr>
                          <w:t>with</w:t>
                        </w:r>
                      </w:p>
                      <w:p w14:paraId="38A34B74" w14:textId="21498F7F" w:rsidR="00344623" w:rsidRDefault="00007AF9" w:rsidP="00007AF9">
                        <w:pPr>
                          <w:spacing w:line="162" w:lineRule="exact"/>
                          <w:ind w:left="111"/>
                          <w:rPr>
                            <w:sz w:val="19"/>
                          </w:rPr>
                        </w:pPr>
                        <w:r>
                          <w:rPr>
                            <w:w w:val="95"/>
                            <w:sz w:val="19"/>
                          </w:rPr>
                          <w:t>We</w:t>
                        </w:r>
                        <w:r>
                          <w:rPr>
                            <w:spacing w:val="-11"/>
                            <w:w w:val="95"/>
                            <w:sz w:val="19"/>
                          </w:rPr>
                          <w:t xml:space="preserve"> </w:t>
                        </w:r>
                        <w:r>
                          <w:rPr>
                            <w:w w:val="95"/>
                            <w:sz w:val="19"/>
                          </w:rPr>
                          <w:t>provide</w:t>
                        </w:r>
                        <w:r>
                          <w:rPr>
                            <w:spacing w:val="-11"/>
                            <w:w w:val="95"/>
                            <w:sz w:val="19"/>
                          </w:rPr>
                          <w:t xml:space="preserve"> </w:t>
                        </w:r>
                        <w:r>
                          <w:rPr>
                            <w:w w:val="95"/>
                            <w:sz w:val="19"/>
                          </w:rPr>
                          <w:t>evidence</w:t>
                        </w:r>
                        <w:r>
                          <w:rPr>
                            <w:spacing w:val="-10"/>
                            <w:w w:val="95"/>
                            <w:sz w:val="19"/>
                          </w:rPr>
                          <w:t xml:space="preserve"> </w:t>
                        </w:r>
                        <w:r>
                          <w:rPr>
                            <w:w w:val="95"/>
                            <w:sz w:val="19"/>
                          </w:rPr>
                          <w:t>based</w:t>
                        </w:r>
                        <w:r>
                          <w:rPr>
                            <w:spacing w:val="-11"/>
                            <w:w w:val="95"/>
                            <w:sz w:val="19"/>
                          </w:rPr>
                          <w:t xml:space="preserve"> </w:t>
                        </w:r>
                        <w:r>
                          <w:rPr>
                            <w:w w:val="95"/>
                            <w:sz w:val="19"/>
                          </w:rPr>
                          <w:t xml:space="preserve">responses </w:t>
                        </w:r>
                        <w:r>
                          <w:rPr>
                            <w:spacing w:val="-2"/>
                            <w:w w:val="85"/>
                            <w:sz w:val="19"/>
                          </w:rPr>
                          <w:t>We</w:t>
                        </w:r>
                        <w:r>
                          <w:rPr>
                            <w:spacing w:val="-4"/>
                            <w:sz w:val="19"/>
                          </w:rPr>
                          <w:t xml:space="preserve"> </w:t>
                        </w:r>
                        <w:r>
                          <w:rPr>
                            <w:spacing w:val="-2"/>
                            <w:w w:val="85"/>
                            <w:sz w:val="19"/>
                          </w:rPr>
                          <w:t>are</w:t>
                        </w:r>
                        <w:r>
                          <w:rPr>
                            <w:spacing w:val="-8"/>
                            <w:w w:val="85"/>
                            <w:sz w:val="19"/>
                          </w:rPr>
                          <w:t xml:space="preserve"> </w:t>
                        </w:r>
                        <w:r>
                          <w:rPr>
                            <w:spacing w:val="-8"/>
                            <w:w w:val="85"/>
                            <w:sz w:val="19"/>
                          </w:rPr>
                          <w:t>i</w:t>
                        </w:r>
                        <w:r>
                          <w:rPr>
                            <w:spacing w:val="-2"/>
                            <w:w w:val="85"/>
                            <w:sz w:val="19"/>
                          </w:rPr>
                          <w:t>nnovative.</w:t>
                        </w:r>
                      </w:p>
                    </w:txbxContent>
                  </v:textbox>
                </v:shape>
                <w10:anchorlock/>
              </v:group>
            </w:pict>
          </mc:Fallback>
        </mc:AlternateContent>
      </w:r>
    </w:p>
    <w:p w14:paraId="5943FD57" w14:textId="77777777" w:rsidR="00344623" w:rsidRDefault="00344623" w:rsidP="00344623">
      <w:pPr>
        <w:rPr>
          <w:sz w:val="20"/>
        </w:rPr>
        <w:sectPr w:rsidR="00344623">
          <w:pgSz w:w="12240" w:h="15840"/>
          <w:pgMar w:top="1480" w:right="1720" w:bottom="280" w:left="1580" w:header="720" w:footer="720" w:gutter="0"/>
          <w:cols w:space="720"/>
        </w:sectPr>
      </w:pPr>
    </w:p>
    <w:tbl>
      <w:tblPr>
        <w:tblW w:w="0" w:type="auto"/>
        <w:tblInd w:w="2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904"/>
        <w:gridCol w:w="3620"/>
      </w:tblGrid>
      <w:tr w:rsidR="00344623" w14:paraId="0C6DF2D1" w14:textId="77777777" w:rsidTr="008938C3">
        <w:trPr>
          <w:trHeight w:val="3026"/>
        </w:trPr>
        <w:tc>
          <w:tcPr>
            <w:tcW w:w="4904" w:type="dxa"/>
          </w:tcPr>
          <w:p w14:paraId="09BE4905" w14:textId="77777777" w:rsidR="00007AF9" w:rsidRDefault="00007AF9" w:rsidP="008938C3">
            <w:pPr>
              <w:pStyle w:val="TableParagraph"/>
              <w:spacing w:line="132" w:lineRule="exact"/>
              <w:ind w:left="139"/>
              <w:rPr>
                <w:spacing w:val="-4"/>
                <w:sz w:val="19"/>
              </w:rPr>
            </w:pPr>
          </w:p>
          <w:p w14:paraId="175C6A08" w14:textId="57FC6BBE" w:rsidR="00344623" w:rsidRDefault="00344623" w:rsidP="008938C3">
            <w:pPr>
              <w:pStyle w:val="TableParagraph"/>
              <w:spacing w:line="132" w:lineRule="exact"/>
              <w:ind w:left="139"/>
              <w:rPr>
                <w:sz w:val="19"/>
              </w:rPr>
            </w:pPr>
            <w:r>
              <w:rPr>
                <w:spacing w:val="-4"/>
                <w:sz w:val="19"/>
              </w:rPr>
              <w:t>The</w:t>
            </w:r>
            <w:r>
              <w:rPr>
                <w:spacing w:val="-9"/>
                <w:sz w:val="19"/>
              </w:rPr>
              <w:t xml:space="preserve"> </w:t>
            </w:r>
            <w:r>
              <w:rPr>
                <w:spacing w:val="-4"/>
                <w:sz w:val="19"/>
              </w:rPr>
              <w:t>Ana</w:t>
            </w:r>
            <w:r>
              <w:rPr>
                <w:spacing w:val="-6"/>
                <w:sz w:val="19"/>
              </w:rPr>
              <w:t xml:space="preserve"> </w:t>
            </w:r>
            <w:r>
              <w:rPr>
                <w:spacing w:val="-4"/>
                <w:sz w:val="19"/>
              </w:rPr>
              <w:t>Liffey</w:t>
            </w:r>
            <w:r>
              <w:rPr>
                <w:spacing w:val="-5"/>
                <w:sz w:val="19"/>
              </w:rPr>
              <w:t xml:space="preserve"> </w:t>
            </w:r>
            <w:r>
              <w:rPr>
                <w:spacing w:val="-4"/>
                <w:sz w:val="19"/>
              </w:rPr>
              <w:t>is</w:t>
            </w:r>
            <w:r>
              <w:rPr>
                <w:spacing w:val="-6"/>
                <w:sz w:val="19"/>
              </w:rPr>
              <w:t xml:space="preserve"> </w:t>
            </w:r>
            <w:r>
              <w:rPr>
                <w:spacing w:val="-4"/>
                <w:sz w:val="19"/>
              </w:rPr>
              <w:t>pragmatic.</w:t>
            </w:r>
          </w:p>
          <w:p w14:paraId="4F5C6A2E" w14:textId="77777777" w:rsidR="00344623" w:rsidRDefault="00344623" w:rsidP="008938C3">
            <w:pPr>
              <w:pStyle w:val="TableParagraph"/>
              <w:spacing w:before="14"/>
              <w:ind w:left="0"/>
              <w:rPr>
                <w:b/>
                <w:i/>
                <w:sz w:val="19"/>
              </w:rPr>
            </w:pPr>
          </w:p>
          <w:p w14:paraId="2762462C" w14:textId="77777777" w:rsidR="00344623" w:rsidRDefault="00344623" w:rsidP="008938C3">
            <w:pPr>
              <w:pStyle w:val="TableParagraph"/>
              <w:ind w:left="139"/>
              <w:rPr>
                <w:sz w:val="19"/>
              </w:rPr>
            </w:pPr>
            <w:r>
              <w:rPr>
                <w:i/>
                <w:spacing w:val="-4"/>
                <w:sz w:val="19"/>
              </w:rPr>
              <w:t>What</w:t>
            </w:r>
            <w:r>
              <w:rPr>
                <w:i/>
                <w:spacing w:val="-7"/>
                <w:sz w:val="19"/>
              </w:rPr>
              <w:t xml:space="preserve"> </w:t>
            </w:r>
            <w:r>
              <w:rPr>
                <w:i/>
                <w:spacing w:val="-4"/>
                <w:sz w:val="19"/>
              </w:rPr>
              <w:t>this</w:t>
            </w:r>
            <w:r>
              <w:rPr>
                <w:i/>
                <w:spacing w:val="-2"/>
                <w:sz w:val="19"/>
              </w:rPr>
              <w:t xml:space="preserve"> </w:t>
            </w:r>
            <w:r>
              <w:rPr>
                <w:i/>
                <w:spacing w:val="-4"/>
                <w:sz w:val="19"/>
              </w:rPr>
              <w:t>means</w:t>
            </w:r>
            <w:r>
              <w:rPr>
                <w:spacing w:val="-4"/>
                <w:sz w:val="19"/>
              </w:rPr>
              <w:t>:</w:t>
            </w:r>
          </w:p>
          <w:p w14:paraId="002AC933" w14:textId="77777777" w:rsidR="00344623" w:rsidRDefault="00344623" w:rsidP="008938C3">
            <w:pPr>
              <w:pStyle w:val="TableParagraph"/>
              <w:spacing w:before="31" w:line="266" w:lineRule="auto"/>
              <w:ind w:left="219" w:right="2134"/>
              <w:rPr>
                <w:sz w:val="19"/>
              </w:rPr>
            </w:pPr>
            <w:r>
              <w:rPr>
                <w:spacing w:val="-2"/>
                <w:w w:val="75"/>
                <w:sz w:val="19"/>
              </w:rPr>
              <w:t>We</w:t>
            </w:r>
            <w:r>
              <w:rPr>
                <w:spacing w:val="-4"/>
                <w:sz w:val="19"/>
              </w:rPr>
              <w:t xml:space="preserve"> </w:t>
            </w:r>
            <w:r>
              <w:rPr>
                <w:spacing w:val="-2"/>
                <w:w w:val="75"/>
                <w:sz w:val="19"/>
              </w:rPr>
              <w:t>turn</w:t>
            </w:r>
            <w:r>
              <w:rPr>
                <w:spacing w:val="-3"/>
                <w:w w:val="75"/>
                <w:sz w:val="19"/>
              </w:rPr>
              <w:t xml:space="preserve"> </w:t>
            </w:r>
            <w:r>
              <w:rPr>
                <w:spacing w:val="-2"/>
                <w:w w:val="75"/>
                <w:sz w:val="19"/>
              </w:rPr>
              <w:t>w</w:t>
            </w:r>
            <w:r>
              <w:rPr>
                <w:spacing w:val="-14"/>
                <w:sz w:val="19"/>
              </w:rPr>
              <w:t xml:space="preserve"> </w:t>
            </w:r>
            <w:r>
              <w:rPr>
                <w:spacing w:val="-2"/>
                <w:w w:val="75"/>
                <w:sz w:val="19"/>
              </w:rPr>
              <w:t>n</w:t>
            </w:r>
            <w:r>
              <w:rPr>
                <w:spacing w:val="-3"/>
                <w:w w:val="75"/>
                <w:sz w:val="19"/>
              </w:rPr>
              <w:t xml:space="preserve"> </w:t>
            </w:r>
            <w:r>
              <w:rPr>
                <w:spacing w:val="-2"/>
                <w:w w:val="75"/>
                <w:sz w:val="19"/>
              </w:rPr>
              <w:t>words</w:t>
            </w:r>
            <w:r>
              <w:rPr>
                <w:spacing w:val="14"/>
                <w:sz w:val="19"/>
              </w:rPr>
              <w:t xml:space="preserve"> </w:t>
            </w:r>
            <w:r>
              <w:rPr>
                <w:spacing w:val="-2"/>
                <w:w w:val="75"/>
                <w:sz w:val="19"/>
              </w:rPr>
              <w:t>into</w:t>
            </w:r>
            <w:r>
              <w:rPr>
                <w:spacing w:val="-15"/>
                <w:sz w:val="19"/>
              </w:rPr>
              <w:t xml:space="preserve"> </w:t>
            </w:r>
            <w:r>
              <w:rPr>
                <w:spacing w:val="-2"/>
                <w:w w:val="75"/>
                <w:sz w:val="19"/>
              </w:rPr>
              <w:t>a</w:t>
            </w:r>
            <w:r>
              <w:rPr>
                <w:spacing w:val="-3"/>
                <w:w w:val="75"/>
                <w:sz w:val="19"/>
              </w:rPr>
              <w:t xml:space="preserve"> </w:t>
            </w:r>
            <w:r>
              <w:rPr>
                <w:spacing w:val="-2"/>
                <w:w w:val="75"/>
                <w:sz w:val="19"/>
              </w:rPr>
              <w:t>o</w:t>
            </w:r>
            <w:r>
              <w:rPr>
                <w:spacing w:val="-13"/>
                <w:sz w:val="19"/>
              </w:rPr>
              <w:t xml:space="preserve"> </w:t>
            </w:r>
            <w:r>
              <w:rPr>
                <w:spacing w:val="-2"/>
                <w:w w:val="75"/>
                <w:sz w:val="19"/>
              </w:rPr>
              <w:t>actions</w:t>
            </w:r>
            <w:r>
              <w:rPr>
                <w:spacing w:val="-2"/>
                <w:w w:val="90"/>
                <w:sz w:val="19"/>
              </w:rPr>
              <w:t xml:space="preserve"> </w:t>
            </w:r>
            <w:r>
              <w:rPr>
                <w:w w:val="90"/>
                <w:sz w:val="19"/>
              </w:rPr>
              <w:t>What</w:t>
            </w:r>
            <w:r>
              <w:rPr>
                <w:spacing w:val="8"/>
                <w:sz w:val="19"/>
              </w:rPr>
              <w:t xml:space="preserve"> </w:t>
            </w:r>
            <w:r>
              <w:rPr>
                <w:w w:val="90"/>
                <w:sz w:val="19"/>
              </w:rPr>
              <w:t>matters</w:t>
            </w:r>
            <w:r>
              <w:rPr>
                <w:spacing w:val="8"/>
                <w:sz w:val="19"/>
              </w:rPr>
              <w:t xml:space="preserve"> </w:t>
            </w:r>
            <w:r>
              <w:rPr>
                <w:w w:val="90"/>
                <w:sz w:val="19"/>
              </w:rPr>
              <w:t>is</w:t>
            </w:r>
            <w:r>
              <w:rPr>
                <w:spacing w:val="10"/>
                <w:sz w:val="19"/>
              </w:rPr>
              <w:t xml:space="preserve"> </w:t>
            </w:r>
            <w:r>
              <w:rPr>
                <w:w w:val="90"/>
                <w:sz w:val="19"/>
              </w:rPr>
              <w:t>what</w:t>
            </w:r>
            <w:r>
              <w:rPr>
                <w:spacing w:val="8"/>
                <w:sz w:val="19"/>
              </w:rPr>
              <w:t xml:space="preserve"> </w:t>
            </w:r>
            <w:r>
              <w:rPr>
                <w:w w:val="90"/>
                <w:sz w:val="19"/>
              </w:rPr>
              <w:t>we</w:t>
            </w:r>
            <w:r>
              <w:rPr>
                <w:spacing w:val="8"/>
                <w:sz w:val="19"/>
              </w:rPr>
              <w:t xml:space="preserve"> </w:t>
            </w:r>
            <w:r>
              <w:rPr>
                <w:spacing w:val="-5"/>
                <w:w w:val="90"/>
                <w:sz w:val="19"/>
              </w:rPr>
              <w:t>do</w:t>
            </w:r>
          </w:p>
          <w:p w14:paraId="04755A62" w14:textId="77777777" w:rsidR="00344623" w:rsidRDefault="00344623" w:rsidP="008938C3">
            <w:pPr>
              <w:pStyle w:val="TableParagraph"/>
              <w:spacing w:before="30" w:line="232" w:lineRule="auto"/>
              <w:ind w:left="219" w:right="1690"/>
              <w:rPr>
                <w:sz w:val="19"/>
              </w:rPr>
            </w:pPr>
            <w:r>
              <w:rPr>
                <w:w w:val="95"/>
                <w:sz w:val="19"/>
              </w:rPr>
              <w:t>We</w:t>
            </w:r>
            <w:r>
              <w:rPr>
                <w:spacing w:val="-10"/>
                <w:w w:val="95"/>
                <w:sz w:val="19"/>
              </w:rPr>
              <w:t xml:space="preserve"> </w:t>
            </w:r>
            <w:r>
              <w:rPr>
                <w:w w:val="95"/>
                <w:sz w:val="19"/>
              </w:rPr>
              <w:t>identify,</w:t>
            </w:r>
            <w:r>
              <w:rPr>
                <w:spacing w:val="-7"/>
                <w:w w:val="95"/>
                <w:sz w:val="19"/>
              </w:rPr>
              <w:t xml:space="preserve"> </w:t>
            </w:r>
            <w:r>
              <w:rPr>
                <w:w w:val="95"/>
                <w:sz w:val="19"/>
              </w:rPr>
              <w:t>take</w:t>
            </w:r>
            <w:r>
              <w:rPr>
                <w:spacing w:val="-9"/>
                <w:w w:val="95"/>
                <w:sz w:val="19"/>
              </w:rPr>
              <w:t xml:space="preserve"> </w:t>
            </w:r>
            <w:r>
              <w:rPr>
                <w:w w:val="95"/>
                <w:sz w:val="19"/>
              </w:rPr>
              <w:t>and</w:t>
            </w:r>
            <w:r>
              <w:rPr>
                <w:spacing w:val="-10"/>
                <w:w w:val="95"/>
                <w:sz w:val="19"/>
              </w:rPr>
              <w:t xml:space="preserve"> </w:t>
            </w:r>
            <w:r>
              <w:rPr>
                <w:w w:val="95"/>
                <w:sz w:val="19"/>
              </w:rPr>
              <w:t>manage</w:t>
            </w:r>
            <w:r>
              <w:rPr>
                <w:spacing w:val="-7"/>
                <w:w w:val="95"/>
                <w:sz w:val="19"/>
              </w:rPr>
              <w:t xml:space="preserve"> </w:t>
            </w:r>
            <w:r>
              <w:rPr>
                <w:w w:val="95"/>
                <w:sz w:val="19"/>
              </w:rPr>
              <w:t xml:space="preserve">risks </w:t>
            </w:r>
            <w:r>
              <w:rPr>
                <w:w w:val="80"/>
                <w:sz w:val="19"/>
              </w:rPr>
              <w:t>We</w:t>
            </w:r>
            <w:r>
              <w:rPr>
                <w:spacing w:val="19"/>
                <w:sz w:val="19"/>
              </w:rPr>
              <w:t xml:space="preserve"> </w:t>
            </w:r>
            <w:r>
              <w:rPr>
                <w:w w:val="80"/>
                <w:sz w:val="19"/>
              </w:rPr>
              <w:t>are</w:t>
            </w:r>
            <w:r>
              <w:rPr>
                <w:spacing w:val="-6"/>
                <w:w w:val="80"/>
                <w:sz w:val="19"/>
              </w:rPr>
              <w:t xml:space="preserve"> </w:t>
            </w:r>
            <w:r>
              <w:rPr>
                <w:w w:val="80"/>
                <w:sz w:val="19"/>
              </w:rPr>
              <w:t>s</w:t>
            </w:r>
            <w:r>
              <w:rPr>
                <w:spacing w:val="24"/>
                <w:sz w:val="19"/>
              </w:rPr>
              <w:t xml:space="preserve"> </w:t>
            </w:r>
            <w:r>
              <w:rPr>
                <w:w w:val="80"/>
                <w:sz w:val="19"/>
              </w:rPr>
              <w:t>are</w:t>
            </w:r>
            <w:r>
              <w:rPr>
                <w:spacing w:val="-6"/>
                <w:w w:val="80"/>
                <w:sz w:val="19"/>
              </w:rPr>
              <w:t xml:space="preserve"> </w:t>
            </w:r>
            <w:r>
              <w:rPr>
                <w:w w:val="80"/>
                <w:sz w:val="19"/>
              </w:rPr>
              <w:t>solution</w:t>
            </w:r>
            <w:r>
              <w:rPr>
                <w:spacing w:val="20"/>
                <w:sz w:val="19"/>
              </w:rPr>
              <w:t xml:space="preserve"> </w:t>
            </w:r>
            <w:r>
              <w:rPr>
                <w:w w:val="80"/>
                <w:sz w:val="19"/>
              </w:rPr>
              <w:t>focused</w:t>
            </w:r>
          </w:p>
          <w:p w14:paraId="25192591" w14:textId="77777777" w:rsidR="00344623" w:rsidRDefault="00344623" w:rsidP="008938C3">
            <w:pPr>
              <w:pStyle w:val="TableParagraph"/>
              <w:spacing w:before="12"/>
              <w:ind w:left="219"/>
              <w:rPr>
                <w:sz w:val="19"/>
              </w:rPr>
            </w:pPr>
            <w:r>
              <w:rPr>
                <w:spacing w:val="-2"/>
                <w:sz w:val="19"/>
              </w:rPr>
              <w:t>Wedeliver</w:t>
            </w:r>
            <w:r>
              <w:rPr>
                <w:spacing w:val="-10"/>
                <w:sz w:val="19"/>
              </w:rPr>
              <w:t xml:space="preserve"> </w:t>
            </w:r>
            <w:r>
              <w:rPr>
                <w:spacing w:val="-2"/>
                <w:sz w:val="19"/>
              </w:rPr>
              <w:t>on</w:t>
            </w:r>
            <w:r>
              <w:rPr>
                <w:spacing w:val="-9"/>
                <w:sz w:val="19"/>
              </w:rPr>
              <w:t xml:space="preserve"> </w:t>
            </w:r>
            <w:r>
              <w:rPr>
                <w:spacing w:val="-2"/>
                <w:sz w:val="19"/>
              </w:rPr>
              <w:t>our</w:t>
            </w:r>
            <w:r>
              <w:rPr>
                <w:spacing w:val="-8"/>
                <w:sz w:val="19"/>
              </w:rPr>
              <w:t xml:space="preserve"> </w:t>
            </w:r>
            <w:r>
              <w:rPr>
                <w:spacing w:val="-2"/>
                <w:sz w:val="19"/>
              </w:rPr>
              <w:t>commitments.</w:t>
            </w:r>
          </w:p>
        </w:tc>
        <w:tc>
          <w:tcPr>
            <w:tcW w:w="3620" w:type="dxa"/>
            <w:tcBorders>
              <w:top w:val="single" w:sz="12" w:space="0" w:color="000000"/>
            </w:tcBorders>
          </w:tcPr>
          <w:p w14:paraId="50C2E3DB" w14:textId="77777777" w:rsidR="00344623" w:rsidRDefault="00344623" w:rsidP="008938C3">
            <w:pPr>
              <w:pStyle w:val="TableParagraph"/>
              <w:spacing w:line="152" w:lineRule="exact"/>
              <w:rPr>
                <w:sz w:val="19"/>
              </w:rPr>
            </w:pPr>
            <w:r>
              <w:rPr>
                <w:w w:val="90"/>
                <w:sz w:val="19"/>
              </w:rPr>
              <w:t>The</w:t>
            </w:r>
            <w:r>
              <w:rPr>
                <w:spacing w:val="3"/>
                <w:sz w:val="19"/>
              </w:rPr>
              <w:t xml:space="preserve"> </w:t>
            </w:r>
            <w:r>
              <w:rPr>
                <w:w w:val="90"/>
                <w:sz w:val="19"/>
              </w:rPr>
              <w:t>Ana</w:t>
            </w:r>
            <w:r>
              <w:rPr>
                <w:spacing w:val="3"/>
                <w:sz w:val="19"/>
              </w:rPr>
              <w:t xml:space="preserve"> </w:t>
            </w:r>
            <w:r>
              <w:rPr>
                <w:w w:val="90"/>
                <w:sz w:val="19"/>
              </w:rPr>
              <w:t>Liffey</w:t>
            </w:r>
            <w:r>
              <w:rPr>
                <w:spacing w:val="5"/>
                <w:sz w:val="19"/>
              </w:rPr>
              <w:t xml:space="preserve"> </w:t>
            </w:r>
            <w:r>
              <w:rPr>
                <w:w w:val="90"/>
                <w:sz w:val="19"/>
              </w:rPr>
              <w:t>aims</w:t>
            </w:r>
            <w:r>
              <w:rPr>
                <w:spacing w:val="5"/>
                <w:sz w:val="19"/>
              </w:rPr>
              <w:t xml:space="preserve"> </w:t>
            </w:r>
            <w:r>
              <w:rPr>
                <w:w w:val="90"/>
                <w:sz w:val="19"/>
              </w:rPr>
              <w:t>to</w:t>
            </w:r>
            <w:r>
              <w:rPr>
                <w:spacing w:val="4"/>
                <w:sz w:val="19"/>
              </w:rPr>
              <w:t xml:space="preserve"> </w:t>
            </w:r>
            <w:r>
              <w:rPr>
                <w:w w:val="90"/>
                <w:sz w:val="19"/>
              </w:rPr>
              <w:t>make</w:t>
            </w:r>
            <w:r>
              <w:rPr>
                <w:spacing w:val="5"/>
                <w:sz w:val="19"/>
              </w:rPr>
              <w:t xml:space="preserve"> </w:t>
            </w:r>
            <w:r>
              <w:rPr>
                <w:spacing w:val="-10"/>
                <w:w w:val="90"/>
                <w:sz w:val="19"/>
              </w:rPr>
              <w:t>a</w:t>
            </w:r>
          </w:p>
          <w:p w14:paraId="5FAC3AB6" w14:textId="77777777" w:rsidR="00344623" w:rsidRDefault="00344623" w:rsidP="008938C3">
            <w:pPr>
              <w:pStyle w:val="TableParagraph"/>
              <w:spacing w:line="214" w:lineRule="exact"/>
              <w:rPr>
                <w:sz w:val="19"/>
              </w:rPr>
            </w:pPr>
            <w:r>
              <w:rPr>
                <w:spacing w:val="-4"/>
                <w:sz w:val="19"/>
              </w:rPr>
              <w:t>positive</w:t>
            </w:r>
            <w:r>
              <w:rPr>
                <w:spacing w:val="-3"/>
                <w:sz w:val="19"/>
              </w:rPr>
              <w:t xml:space="preserve"> </w:t>
            </w:r>
            <w:r>
              <w:rPr>
                <w:spacing w:val="-4"/>
                <w:sz w:val="19"/>
              </w:rPr>
              <w:t>contribution</w:t>
            </w:r>
            <w:r>
              <w:rPr>
                <w:spacing w:val="-1"/>
                <w:sz w:val="19"/>
              </w:rPr>
              <w:t xml:space="preserve"> </w:t>
            </w:r>
            <w:r>
              <w:rPr>
                <w:spacing w:val="-4"/>
                <w:sz w:val="19"/>
              </w:rPr>
              <w:t>to society.</w:t>
            </w:r>
          </w:p>
          <w:p w14:paraId="6D553AB8" w14:textId="77777777" w:rsidR="00344623" w:rsidRDefault="00344623" w:rsidP="008938C3">
            <w:pPr>
              <w:pStyle w:val="TableParagraph"/>
              <w:spacing w:before="28"/>
              <w:ind w:left="0"/>
              <w:rPr>
                <w:b/>
                <w:i/>
                <w:sz w:val="19"/>
              </w:rPr>
            </w:pPr>
          </w:p>
          <w:p w14:paraId="79BAA68B" w14:textId="77777777" w:rsidR="00344623" w:rsidRDefault="00344623" w:rsidP="008938C3">
            <w:pPr>
              <w:pStyle w:val="TableParagraph"/>
              <w:rPr>
                <w:i/>
                <w:sz w:val="19"/>
              </w:rPr>
            </w:pPr>
            <w:r>
              <w:rPr>
                <w:i/>
                <w:spacing w:val="-4"/>
                <w:sz w:val="19"/>
              </w:rPr>
              <w:t>What</w:t>
            </w:r>
            <w:r>
              <w:rPr>
                <w:i/>
                <w:spacing w:val="-7"/>
                <w:sz w:val="19"/>
              </w:rPr>
              <w:t xml:space="preserve"> </w:t>
            </w:r>
            <w:r>
              <w:rPr>
                <w:i/>
                <w:spacing w:val="-4"/>
                <w:sz w:val="19"/>
              </w:rPr>
              <w:t>this</w:t>
            </w:r>
            <w:r>
              <w:rPr>
                <w:i/>
                <w:spacing w:val="-2"/>
                <w:sz w:val="19"/>
              </w:rPr>
              <w:t xml:space="preserve"> </w:t>
            </w:r>
            <w:r>
              <w:rPr>
                <w:i/>
                <w:spacing w:val="-4"/>
                <w:sz w:val="19"/>
              </w:rPr>
              <w:t>means:</w:t>
            </w:r>
          </w:p>
          <w:p w14:paraId="08940C86" w14:textId="77777777" w:rsidR="00344623" w:rsidRDefault="00344623" w:rsidP="008938C3">
            <w:pPr>
              <w:pStyle w:val="TableParagraph"/>
              <w:spacing w:before="27" w:line="268" w:lineRule="auto"/>
              <w:ind w:left="516" w:right="919" w:hanging="360"/>
              <w:rPr>
                <w:sz w:val="19"/>
              </w:rPr>
            </w:pPr>
            <w:r>
              <w:rPr>
                <w:sz w:val="19"/>
              </w:rPr>
              <w:t>We</w:t>
            </w:r>
            <w:r>
              <w:rPr>
                <w:spacing w:val="27"/>
                <w:sz w:val="19"/>
              </w:rPr>
              <w:t xml:space="preserve"> </w:t>
            </w:r>
            <w:r>
              <w:rPr>
                <w:sz w:val="19"/>
              </w:rPr>
              <w:t>actively</w:t>
            </w:r>
            <w:r>
              <w:rPr>
                <w:spacing w:val="-13"/>
                <w:sz w:val="19"/>
              </w:rPr>
              <w:t xml:space="preserve"> </w:t>
            </w:r>
            <w:r>
              <w:rPr>
                <w:sz w:val="19"/>
              </w:rPr>
              <w:t>engage</w:t>
            </w:r>
            <w:r>
              <w:rPr>
                <w:spacing w:val="28"/>
                <w:sz w:val="19"/>
              </w:rPr>
              <w:t xml:space="preserve"> </w:t>
            </w:r>
            <w:r>
              <w:rPr>
                <w:sz w:val="19"/>
              </w:rPr>
              <w:t>in</w:t>
            </w:r>
            <w:r>
              <w:rPr>
                <w:spacing w:val="27"/>
                <w:sz w:val="19"/>
              </w:rPr>
              <w:t xml:space="preserve"> </w:t>
            </w:r>
            <w:r>
              <w:rPr>
                <w:sz w:val="19"/>
              </w:rPr>
              <w:t xml:space="preserve">the </w:t>
            </w:r>
            <w:r>
              <w:rPr>
                <w:spacing w:val="-4"/>
                <w:sz w:val="19"/>
              </w:rPr>
              <w:t>promotion</w:t>
            </w:r>
            <w:r>
              <w:rPr>
                <w:spacing w:val="-10"/>
                <w:sz w:val="19"/>
              </w:rPr>
              <w:t xml:space="preserve"> </w:t>
            </w:r>
            <w:r>
              <w:rPr>
                <w:spacing w:val="-4"/>
                <w:sz w:val="19"/>
              </w:rPr>
              <w:t>of</w:t>
            </w:r>
            <w:r>
              <w:rPr>
                <w:spacing w:val="-9"/>
                <w:sz w:val="19"/>
              </w:rPr>
              <w:t xml:space="preserve"> </w:t>
            </w:r>
            <w:r>
              <w:rPr>
                <w:spacing w:val="-4"/>
                <w:sz w:val="19"/>
              </w:rPr>
              <w:t>a</w:t>
            </w:r>
            <w:r>
              <w:rPr>
                <w:spacing w:val="-9"/>
                <w:sz w:val="19"/>
              </w:rPr>
              <w:t xml:space="preserve"> </w:t>
            </w:r>
            <w:r>
              <w:rPr>
                <w:spacing w:val="-4"/>
                <w:sz w:val="19"/>
              </w:rPr>
              <w:t xml:space="preserve">partnership </w:t>
            </w:r>
            <w:r>
              <w:rPr>
                <w:spacing w:val="-2"/>
                <w:sz w:val="19"/>
              </w:rPr>
              <w:t>approach</w:t>
            </w:r>
          </w:p>
          <w:p w14:paraId="32B1250E" w14:textId="77777777" w:rsidR="00344623" w:rsidRDefault="00344623" w:rsidP="008938C3">
            <w:pPr>
              <w:pStyle w:val="TableParagraph"/>
              <w:spacing w:line="225" w:lineRule="auto"/>
              <w:ind w:left="156" w:right="851"/>
              <w:rPr>
                <w:sz w:val="19"/>
              </w:rPr>
            </w:pPr>
            <w:r>
              <w:rPr>
                <w:sz w:val="19"/>
              </w:rPr>
              <w:t>We</w:t>
            </w:r>
            <w:r>
              <w:rPr>
                <w:spacing w:val="-3"/>
                <w:sz w:val="19"/>
              </w:rPr>
              <w:t xml:space="preserve"> </w:t>
            </w:r>
            <w:r>
              <w:rPr>
                <w:sz w:val="19"/>
              </w:rPr>
              <w:t xml:space="preserve">are open and accountable </w:t>
            </w:r>
            <w:r>
              <w:rPr>
                <w:w w:val="90"/>
                <w:sz w:val="19"/>
              </w:rPr>
              <w:t>We are a quality led organisation</w:t>
            </w:r>
          </w:p>
          <w:p w14:paraId="50E762A7" w14:textId="77777777" w:rsidR="00344623" w:rsidRDefault="00344623" w:rsidP="008938C3">
            <w:pPr>
              <w:pStyle w:val="TableParagraph"/>
              <w:spacing w:before="43" w:line="230" w:lineRule="auto"/>
              <w:ind w:left="509" w:right="919"/>
              <w:rPr>
                <w:sz w:val="19"/>
              </w:rPr>
            </w:pPr>
            <w:r>
              <w:rPr>
                <w:w w:val="70"/>
                <w:sz w:val="19"/>
              </w:rPr>
              <w:t>and</w:t>
            </w:r>
            <w:r>
              <w:rPr>
                <w:spacing w:val="-5"/>
                <w:sz w:val="19"/>
              </w:rPr>
              <w:t xml:space="preserve"> </w:t>
            </w:r>
            <w:r>
              <w:rPr>
                <w:w w:val="70"/>
                <w:sz w:val="19"/>
              </w:rPr>
              <w:t>a</w:t>
            </w:r>
            <w:r>
              <w:rPr>
                <w:spacing w:val="-2"/>
                <w:w w:val="70"/>
                <w:sz w:val="19"/>
              </w:rPr>
              <w:t xml:space="preserve"> </w:t>
            </w:r>
            <w:r>
              <w:rPr>
                <w:w w:val="70"/>
                <w:sz w:val="19"/>
              </w:rPr>
              <w:t>l</w:t>
            </w:r>
            <w:r>
              <w:rPr>
                <w:spacing w:val="-2"/>
                <w:w w:val="70"/>
                <w:sz w:val="19"/>
              </w:rPr>
              <w:t xml:space="preserve"> </w:t>
            </w:r>
            <w:r>
              <w:rPr>
                <w:w w:val="70"/>
                <w:sz w:val="19"/>
              </w:rPr>
              <w:t>a</w:t>
            </w:r>
            <w:r>
              <w:rPr>
                <w:spacing w:val="-15"/>
                <w:sz w:val="19"/>
              </w:rPr>
              <w:t xml:space="preserve"> </w:t>
            </w:r>
            <w:r>
              <w:rPr>
                <w:w w:val="70"/>
                <w:sz w:val="19"/>
              </w:rPr>
              <w:t>leader</w:t>
            </w:r>
            <w:r>
              <w:rPr>
                <w:spacing w:val="-15"/>
                <w:sz w:val="19"/>
              </w:rPr>
              <w:t xml:space="preserve"> </w:t>
            </w:r>
            <w:r>
              <w:rPr>
                <w:w w:val="70"/>
                <w:sz w:val="19"/>
              </w:rPr>
              <w:t>i</w:t>
            </w:r>
            <w:r>
              <w:rPr>
                <w:spacing w:val="-1"/>
                <w:w w:val="70"/>
                <w:sz w:val="19"/>
              </w:rPr>
              <w:t xml:space="preserve"> </w:t>
            </w:r>
            <w:r>
              <w:rPr>
                <w:w w:val="70"/>
                <w:sz w:val="19"/>
              </w:rPr>
              <w:t>er</w:t>
            </w:r>
            <w:r>
              <w:rPr>
                <w:spacing w:val="-15"/>
                <w:sz w:val="19"/>
              </w:rPr>
              <w:t xml:space="preserve"> </w:t>
            </w:r>
            <w:r>
              <w:rPr>
                <w:w w:val="70"/>
                <w:sz w:val="19"/>
              </w:rPr>
              <w:t>in</w:t>
            </w:r>
            <w:r>
              <w:rPr>
                <w:spacing w:val="8"/>
                <w:sz w:val="19"/>
              </w:rPr>
              <w:t xml:space="preserve"> </w:t>
            </w:r>
            <w:r>
              <w:rPr>
                <w:w w:val="70"/>
                <w:sz w:val="19"/>
              </w:rPr>
              <w:t>good</w:t>
            </w:r>
            <w:r>
              <w:rPr>
                <w:w w:val="85"/>
                <w:sz w:val="19"/>
              </w:rPr>
              <w:t xml:space="preserve"> professional</w:t>
            </w:r>
            <w:r>
              <w:rPr>
                <w:spacing w:val="36"/>
                <w:sz w:val="19"/>
              </w:rPr>
              <w:t xml:space="preserve">  </w:t>
            </w:r>
            <w:r>
              <w:rPr>
                <w:spacing w:val="-2"/>
                <w:w w:val="85"/>
                <w:sz w:val="19"/>
              </w:rPr>
              <w:t>practice</w:t>
            </w:r>
          </w:p>
          <w:p w14:paraId="57C06EF8" w14:textId="77777777" w:rsidR="00344623" w:rsidRDefault="00344623" w:rsidP="008938C3">
            <w:pPr>
              <w:pStyle w:val="TableParagraph"/>
              <w:spacing w:before="49" w:line="230" w:lineRule="auto"/>
              <w:ind w:left="509" w:right="1084" w:hanging="360"/>
              <w:rPr>
                <w:sz w:val="19"/>
              </w:rPr>
            </w:pPr>
            <w:r>
              <w:rPr>
                <w:spacing w:val="-2"/>
                <w:sz w:val="19"/>
              </w:rPr>
              <w:t>Wehave</w:t>
            </w:r>
            <w:r>
              <w:rPr>
                <w:spacing w:val="-12"/>
                <w:sz w:val="19"/>
              </w:rPr>
              <w:t xml:space="preserve"> </w:t>
            </w:r>
            <w:r>
              <w:rPr>
                <w:spacing w:val="-2"/>
                <w:sz w:val="19"/>
              </w:rPr>
              <w:t>a</w:t>
            </w:r>
            <w:r>
              <w:rPr>
                <w:spacing w:val="-11"/>
                <w:sz w:val="19"/>
              </w:rPr>
              <w:t xml:space="preserve"> </w:t>
            </w:r>
            <w:r>
              <w:rPr>
                <w:spacing w:val="-2"/>
                <w:sz w:val="19"/>
              </w:rPr>
              <w:t>local,</w:t>
            </w:r>
            <w:r>
              <w:rPr>
                <w:spacing w:val="-11"/>
                <w:sz w:val="19"/>
              </w:rPr>
              <w:t xml:space="preserve"> </w:t>
            </w:r>
            <w:r>
              <w:rPr>
                <w:spacing w:val="-2"/>
                <w:sz w:val="19"/>
              </w:rPr>
              <w:t>national</w:t>
            </w:r>
            <w:r>
              <w:rPr>
                <w:spacing w:val="-11"/>
                <w:sz w:val="19"/>
              </w:rPr>
              <w:t xml:space="preserve"> </w:t>
            </w:r>
            <w:r>
              <w:rPr>
                <w:spacing w:val="-2"/>
                <w:sz w:val="19"/>
              </w:rPr>
              <w:t xml:space="preserve">and </w:t>
            </w:r>
            <w:r>
              <w:rPr>
                <w:spacing w:val="-6"/>
                <w:sz w:val="19"/>
              </w:rPr>
              <w:t>international</w:t>
            </w:r>
            <w:r>
              <w:rPr>
                <w:spacing w:val="12"/>
                <w:sz w:val="19"/>
              </w:rPr>
              <w:t xml:space="preserve"> </w:t>
            </w:r>
            <w:r>
              <w:rPr>
                <w:spacing w:val="-6"/>
                <w:sz w:val="19"/>
              </w:rPr>
              <w:t>perspective.</w:t>
            </w:r>
          </w:p>
        </w:tc>
      </w:tr>
    </w:tbl>
    <w:p w14:paraId="320D759B" w14:textId="77777777" w:rsidR="00F3750D" w:rsidRDefault="00F3750D" w:rsidP="00344623">
      <w:pPr>
        <w:pStyle w:val="Default"/>
        <w:rPr>
          <w:b/>
          <w:bCs/>
          <w:color w:val="auto"/>
          <w:sz w:val="23"/>
          <w:szCs w:val="23"/>
        </w:rPr>
      </w:pPr>
    </w:p>
    <w:p w14:paraId="710903C8" w14:textId="389E7579" w:rsidR="00344623" w:rsidRDefault="00344623" w:rsidP="00344623">
      <w:pPr>
        <w:pStyle w:val="Default"/>
        <w:rPr>
          <w:color w:val="auto"/>
          <w:sz w:val="23"/>
          <w:szCs w:val="23"/>
        </w:rPr>
      </w:pPr>
      <w:r>
        <w:rPr>
          <w:b/>
          <w:bCs/>
          <w:color w:val="auto"/>
          <w:sz w:val="23"/>
          <w:szCs w:val="23"/>
        </w:rPr>
        <w:t xml:space="preserve">JOB SUMMARY </w:t>
      </w:r>
    </w:p>
    <w:p w14:paraId="01E2F0EB" w14:textId="77777777" w:rsidR="00344623" w:rsidRDefault="00344623" w:rsidP="00344623">
      <w:pPr>
        <w:pStyle w:val="Default"/>
        <w:rPr>
          <w:color w:val="auto"/>
          <w:sz w:val="23"/>
          <w:szCs w:val="23"/>
        </w:rPr>
      </w:pPr>
      <w:r>
        <w:rPr>
          <w:color w:val="auto"/>
          <w:sz w:val="23"/>
          <w:szCs w:val="23"/>
        </w:rPr>
        <w:t xml:space="preserve">Working as part of the Project Team and under the guidance of the Team Leader, the main focus of responsibility is the efficient and effective delivery of our services in the Dublin City Centre. Through access to a structured package of care, intervention and support, this service will provide direct service provision to adults who are actively using, or have previously used drugs. You will be responsible for providing effective delivery of direct services, primarily key working and case management, to the people who use our services; ensuring a warm and welcoming service is provided. </w:t>
      </w:r>
    </w:p>
    <w:p w14:paraId="7A411227" w14:textId="77777777" w:rsidR="00344623" w:rsidRDefault="00344623" w:rsidP="00344623">
      <w:pPr>
        <w:pStyle w:val="Default"/>
        <w:rPr>
          <w:color w:val="auto"/>
          <w:sz w:val="23"/>
          <w:szCs w:val="23"/>
        </w:rPr>
      </w:pPr>
      <w:r>
        <w:rPr>
          <w:color w:val="auto"/>
          <w:sz w:val="23"/>
          <w:szCs w:val="23"/>
        </w:rPr>
        <w:t xml:space="preserve">Whilst the organisation takes every step possible to ensure the safety of its staff, it is important to be clear that due to the nature of the work carried out at the Ana Liffey Drug Project, it is possible that you will experience aggression in the work place from the people who use our services and there is a risk that you may be verbally or physically assaulted. You will receive training in how to avoid and manage these situations; however in the unfortunate event of an assault taking place, the organisation will provide appropriate support to assist you to overcome this. </w:t>
      </w:r>
    </w:p>
    <w:p w14:paraId="7D49D89A" w14:textId="77777777" w:rsidR="00344623" w:rsidRDefault="00344623"/>
    <w:p w14:paraId="79346D97" w14:textId="77777777" w:rsidR="00344623" w:rsidRDefault="00344623" w:rsidP="00344623">
      <w:pPr>
        <w:pStyle w:val="Default"/>
        <w:pageBreakBefore/>
        <w:rPr>
          <w:color w:val="auto"/>
          <w:sz w:val="23"/>
          <w:szCs w:val="23"/>
        </w:rPr>
      </w:pPr>
      <w:r>
        <w:rPr>
          <w:b/>
          <w:bCs/>
          <w:color w:val="auto"/>
          <w:sz w:val="23"/>
          <w:szCs w:val="23"/>
        </w:rPr>
        <w:lastRenderedPageBreak/>
        <w:t xml:space="preserve">DUTIES AND RESPONSIBILITIES </w:t>
      </w:r>
    </w:p>
    <w:p w14:paraId="6B5D3868" w14:textId="77777777" w:rsidR="00344623" w:rsidRDefault="00344623" w:rsidP="00344623">
      <w:pPr>
        <w:pStyle w:val="Default"/>
        <w:rPr>
          <w:color w:val="auto"/>
          <w:sz w:val="23"/>
          <w:szCs w:val="23"/>
        </w:rPr>
      </w:pPr>
      <w:r>
        <w:rPr>
          <w:b/>
          <w:bCs/>
          <w:color w:val="auto"/>
          <w:sz w:val="23"/>
          <w:szCs w:val="23"/>
        </w:rPr>
        <w:t xml:space="preserve">1. SERVICE DELIVERY </w:t>
      </w:r>
    </w:p>
    <w:p w14:paraId="7249E60A" w14:textId="77777777" w:rsidR="00344623" w:rsidRDefault="00344623" w:rsidP="00344623">
      <w:pPr>
        <w:pStyle w:val="Default"/>
        <w:rPr>
          <w:color w:val="auto"/>
          <w:sz w:val="23"/>
          <w:szCs w:val="23"/>
        </w:rPr>
      </w:pPr>
    </w:p>
    <w:p w14:paraId="180AFC01" w14:textId="77777777" w:rsidR="00344623" w:rsidRDefault="00344623" w:rsidP="00344623">
      <w:pPr>
        <w:pStyle w:val="Default"/>
        <w:rPr>
          <w:color w:val="auto"/>
          <w:sz w:val="23"/>
          <w:szCs w:val="23"/>
        </w:rPr>
      </w:pPr>
      <w:r>
        <w:rPr>
          <w:color w:val="auto"/>
          <w:sz w:val="23"/>
          <w:szCs w:val="23"/>
        </w:rPr>
        <w:t xml:space="preserve">1.1 To establish effective working relationships with service users and their children who access the project for support. </w:t>
      </w:r>
    </w:p>
    <w:p w14:paraId="78727B44" w14:textId="77777777" w:rsidR="00344623" w:rsidRDefault="00344623" w:rsidP="00344623">
      <w:pPr>
        <w:pStyle w:val="Default"/>
        <w:rPr>
          <w:color w:val="auto"/>
          <w:sz w:val="23"/>
          <w:szCs w:val="23"/>
        </w:rPr>
      </w:pPr>
    </w:p>
    <w:p w14:paraId="5AEFD5CA" w14:textId="77777777" w:rsidR="00344623" w:rsidRDefault="00344623" w:rsidP="00344623">
      <w:pPr>
        <w:pStyle w:val="Default"/>
        <w:rPr>
          <w:color w:val="auto"/>
          <w:sz w:val="23"/>
          <w:szCs w:val="23"/>
        </w:rPr>
      </w:pPr>
      <w:r>
        <w:rPr>
          <w:color w:val="auto"/>
          <w:sz w:val="23"/>
          <w:szCs w:val="23"/>
        </w:rPr>
        <w:t xml:space="preserve">1.2 To treat service users and their children with dignity and respect at all times. </w:t>
      </w:r>
    </w:p>
    <w:p w14:paraId="3DE98A6A" w14:textId="77777777" w:rsidR="00344623" w:rsidRDefault="00344623" w:rsidP="00344623">
      <w:pPr>
        <w:pStyle w:val="Default"/>
        <w:rPr>
          <w:color w:val="auto"/>
          <w:sz w:val="23"/>
          <w:szCs w:val="23"/>
        </w:rPr>
      </w:pPr>
    </w:p>
    <w:p w14:paraId="436FCACA" w14:textId="77777777" w:rsidR="00344623" w:rsidRDefault="00344623" w:rsidP="00344623">
      <w:pPr>
        <w:pStyle w:val="Default"/>
        <w:rPr>
          <w:color w:val="auto"/>
          <w:sz w:val="23"/>
          <w:szCs w:val="23"/>
        </w:rPr>
      </w:pPr>
      <w:r>
        <w:rPr>
          <w:color w:val="auto"/>
          <w:sz w:val="23"/>
          <w:szCs w:val="23"/>
        </w:rPr>
        <w:t xml:space="preserve">1.3 To offer practical support to service users and their children who access the project. </w:t>
      </w:r>
    </w:p>
    <w:p w14:paraId="32C38FC2" w14:textId="77777777" w:rsidR="00344623" w:rsidRDefault="00344623" w:rsidP="00344623">
      <w:pPr>
        <w:pStyle w:val="Default"/>
        <w:rPr>
          <w:color w:val="auto"/>
          <w:sz w:val="23"/>
          <w:szCs w:val="23"/>
        </w:rPr>
      </w:pPr>
    </w:p>
    <w:p w14:paraId="136EE04B" w14:textId="77777777" w:rsidR="00344623" w:rsidRDefault="00344623" w:rsidP="00344623">
      <w:pPr>
        <w:pStyle w:val="Default"/>
        <w:rPr>
          <w:color w:val="auto"/>
          <w:sz w:val="23"/>
          <w:szCs w:val="23"/>
        </w:rPr>
      </w:pPr>
      <w:r>
        <w:rPr>
          <w:color w:val="auto"/>
          <w:sz w:val="23"/>
          <w:szCs w:val="23"/>
        </w:rPr>
        <w:t xml:space="preserve">1.4 To advocate on behalf of service users as appropriate </w:t>
      </w:r>
    </w:p>
    <w:p w14:paraId="1F9F566B" w14:textId="77777777" w:rsidR="00344623" w:rsidRDefault="00344623" w:rsidP="00344623">
      <w:pPr>
        <w:pStyle w:val="Default"/>
        <w:rPr>
          <w:color w:val="auto"/>
          <w:sz w:val="23"/>
          <w:szCs w:val="23"/>
        </w:rPr>
      </w:pPr>
    </w:p>
    <w:p w14:paraId="3EC3110D" w14:textId="77777777" w:rsidR="00344623" w:rsidRDefault="00344623" w:rsidP="00344623">
      <w:pPr>
        <w:pStyle w:val="Default"/>
        <w:rPr>
          <w:color w:val="auto"/>
          <w:sz w:val="23"/>
          <w:szCs w:val="23"/>
        </w:rPr>
      </w:pPr>
      <w:r>
        <w:rPr>
          <w:color w:val="auto"/>
          <w:sz w:val="23"/>
          <w:szCs w:val="23"/>
        </w:rPr>
        <w:t xml:space="preserve">1.5 To work as part of a Multi -Disciplinary project team engaging with service users and their families in various settings external to the Ana Liffey Drug Project. </w:t>
      </w:r>
    </w:p>
    <w:p w14:paraId="5C71F2D1" w14:textId="77777777" w:rsidR="00344623" w:rsidRDefault="00344623" w:rsidP="00344623">
      <w:pPr>
        <w:pStyle w:val="Default"/>
        <w:rPr>
          <w:color w:val="auto"/>
          <w:sz w:val="23"/>
          <w:szCs w:val="23"/>
        </w:rPr>
      </w:pPr>
    </w:p>
    <w:p w14:paraId="1A7D26A0" w14:textId="77777777" w:rsidR="00344623" w:rsidRDefault="00344623" w:rsidP="00344623">
      <w:pPr>
        <w:pStyle w:val="Default"/>
        <w:rPr>
          <w:color w:val="auto"/>
          <w:sz w:val="23"/>
          <w:szCs w:val="23"/>
        </w:rPr>
      </w:pPr>
      <w:r>
        <w:rPr>
          <w:color w:val="auto"/>
          <w:sz w:val="23"/>
          <w:szCs w:val="23"/>
        </w:rPr>
        <w:t xml:space="preserve">1.6 To provide assessments, crisis interventions, key working and case management support to service users in accordance with Ana Liffey guidelines. </w:t>
      </w:r>
    </w:p>
    <w:p w14:paraId="4E3F94C7" w14:textId="77777777" w:rsidR="00344623" w:rsidRDefault="00344623" w:rsidP="00344623">
      <w:pPr>
        <w:pStyle w:val="Default"/>
        <w:rPr>
          <w:color w:val="auto"/>
          <w:sz w:val="23"/>
          <w:szCs w:val="23"/>
        </w:rPr>
      </w:pPr>
    </w:p>
    <w:p w14:paraId="783B6929" w14:textId="77777777" w:rsidR="00344623" w:rsidRDefault="00344623" w:rsidP="00344623">
      <w:pPr>
        <w:pStyle w:val="Default"/>
        <w:rPr>
          <w:color w:val="auto"/>
          <w:sz w:val="23"/>
          <w:szCs w:val="23"/>
        </w:rPr>
      </w:pPr>
      <w:r>
        <w:rPr>
          <w:color w:val="auto"/>
          <w:sz w:val="23"/>
          <w:szCs w:val="23"/>
        </w:rPr>
        <w:t xml:space="preserve">1.7 To make referrals to internal and external services as appropriate. </w:t>
      </w:r>
    </w:p>
    <w:p w14:paraId="1A3E460E" w14:textId="77777777" w:rsidR="00344623" w:rsidRDefault="00344623" w:rsidP="00344623">
      <w:pPr>
        <w:pStyle w:val="Default"/>
        <w:rPr>
          <w:color w:val="auto"/>
          <w:sz w:val="23"/>
          <w:szCs w:val="23"/>
        </w:rPr>
      </w:pPr>
    </w:p>
    <w:p w14:paraId="621239D0" w14:textId="77777777" w:rsidR="00344623" w:rsidRDefault="00344623" w:rsidP="00344623">
      <w:pPr>
        <w:pStyle w:val="Default"/>
        <w:rPr>
          <w:color w:val="auto"/>
          <w:sz w:val="23"/>
          <w:szCs w:val="23"/>
        </w:rPr>
      </w:pPr>
      <w:r>
        <w:rPr>
          <w:color w:val="auto"/>
          <w:sz w:val="23"/>
          <w:szCs w:val="23"/>
        </w:rPr>
        <w:t xml:space="preserve">1.8 To provide group and/or one to one inputs in other services as required by a manager. </w:t>
      </w:r>
    </w:p>
    <w:p w14:paraId="7040B946" w14:textId="77777777" w:rsidR="00344623" w:rsidRDefault="00344623" w:rsidP="00344623">
      <w:pPr>
        <w:pStyle w:val="Default"/>
        <w:rPr>
          <w:color w:val="auto"/>
          <w:sz w:val="23"/>
          <w:szCs w:val="23"/>
        </w:rPr>
      </w:pPr>
    </w:p>
    <w:p w14:paraId="7E10B507" w14:textId="77777777" w:rsidR="00344623" w:rsidRDefault="00344623" w:rsidP="00344623">
      <w:pPr>
        <w:pStyle w:val="Default"/>
        <w:rPr>
          <w:color w:val="auto"/>
          <w:sz w:val="23"/>
          <w:szCs w:val="23"/>
        </w:rPr>
      </w:pPr>
      <w:r>
        <w:rPr>
          <w:color w:val="auto"/>
          <w:sz w:val="23"/>
          <w:szCs w:val="23"/>
        </w:rPr>
        <w:t xml:space="preserve">1.9 To provide assertive outreach within the Dublin Region, targeting the Ana Liffey core client group to provide services, as appropriate. </w:t>
      </w:r>
    </w:p>
    <w:p w14:paraId="61FDBE75" w14:textId="77777777" w:rsidR="00344623" w:rsidRDefault="00344623" w:rsidP="00344623">
      <w:pPr>
        <w:pStyle w:val="Default"/>
        <w:rPr>
          <w:color w:val="auto"/>
          <w:sz w:val="23"/>
          <w:szCs w:val="23"/>
        </w:rPr>
      </w:pPr>
    </w:p>
    <w:p w14:paraId="5E808484" w14:textId="77777777" w:rsidR="00344623" w:rsidRDefault="00344623" w:rsidP="00344623">
      <w:pPr>
        <w:pStyle w:val="Default"/>
        <w:rPr>
          <w:color w:val="auto"/>
          <w:sz w:val="23"/>
          <w:szCs w:val="23"/>
        </w:rPr>
      </w:pPr>
      <w:r>
        <w:rPr>
          <w:color w:val="auto"/>
          <w:sz w:val="23"/>
          <w:szCs w:val="23"/>
        </w:rPr>
        <w:t xml:space="preserve">1.10 To provide harm reduction inputs to peer support training programmes and to assist in the co-ordination of such programmes as requested. </w:t>
      </w:r>
    </w:p>
    <w:p w14:paraId="03689905" w14:textId="77777777" w:rsidR="00344623" w:rsidRDefault="00344623" w:rsidP="00344623">
      <w:pPr>
        <w:pStyle w:val="Default"/>
        <w:rPr>
          <w:color w:val="auto"/>
          <w:sz w:val="23"/>
          <w:szCs w:val="23"/>
        </w:rPr>
      </w:pPr>
    </w:p>
    <w:p w14:paraId="5EC2F8DB" w14:textId="77777777" w:rsidR="00344623" w:rsidRDefault="00344623" w:rsidP="00344623">
      <w:pPr>
        <w:pStyle w:val="Default"/>
        <w:rPr>
          <w:color w:val="auto"/>
          <w:sz w:val="23"/>
          <w:szCs w:val="23"/>
        </w:rPr>
      </w:pPr>
      <w:r>
        <w:rPr>
          <w:color w:val="auto"/>
          <w:sz w:val="23"/>
          <w:szCs w:val="23"/>
        </w:rPr>
        <w:t xml:space="preserve">1.11 As part of the Multi-Disciplinary Project Team under the guidance of the Team Leader, to participate in the development of new services that enable Ana Liffey to respond to the changing needs of the service users and their families effectively. </w:t>
      </w:r>
    </w:p>
    <w:p w14:paraId="78D1D18E" w14:textId="77777777" w:rsidR="00344623" w:rsidRDefault="00344623" w:rsidP="00344623">
      <w:pPr>
        <w:pStyle w:val="Default"/>
        <w:rPr>
          <w:color w:val="auto"/>
          <w:sz w:val="23"/>
          <w:szCs w:val="23"/>
        </w:rPr>
      </w:pPr>
    </w:p>
    <w:p w14:paraId="24613949" w14:textId="77777777" w:rsidR="00344623" w:rsidRDefault="00344623" w:rsidP="00344623">
      <w:pPr>
        <w:pStyle w:val="Default"/>
        <w:rPr>
          <w:color w:val="auto"/>
          <w:sz w:val="23"/>
          <w:szCs w:val="23"/>
        </w:rPr>
      </w:pPr>
      <w:r>
        <w:rPr>
          <w:color w:val="auto"/>
          <w:sz w:val="23"/>
          <w:szCs w:val="23"/>
        </w:rPr>
        <w:t xml:space="preserve">1.12 To establish and maintain professional networks with other workers in the same or similar field of work. </w:t>
      </w:r>
    </w:p>
    <w:p w14:paraId="40DF735F" w14:textId="77777777" w:rsidR="00344623" w:rsidRDefault="00344623" w:rsidP="00344623">
      <w:pPr>
        <w:pStyle w:val="Default"/>
        <w:rPr>
          <w:color w:val="auto"/>
          <w:sz w:val="23"/>
          <w:szCs w:val="23"/>
        </w:rPr>
      </w:pPr>
    </w:p>
    <w:p w14:paraId="5759D2C9" w14:textId="77777777" w:rsidR="00344623" w:rsidRDefault="00344623" w:rsidP="00344623">
      <w:pPr>
        <w:pStyle w:val="Default"/>
        <w:rPr>
          <w:color w:val="auto"/>
          <w:sz w:val="23"/>
          <w:szCs w:val="23"/>
        </w:rPr>
      </w:pPr>
      <w:r>
        <w:rPr>
          <w:color w:val="auto"/>
          <w:sz w:val="23"/>
          <w:szCs w:val="23"/>
        </w:rPr>
        <w:t xml:space="preserve">1.13 To report any child protection incidents or concerns to the Team Leader. </w:t>
      </w:r>
    </w:p>
    <w:p w14:paraId="2BF8499B" w14:textId="77777777" w:rsidR="00344623" w:rsidRDefault="00344623" w:rsidP="00344623">
      <w:pPr>
        <w:pStyle w:val="Default"/>
        <w:rPr>
          <w:color w:val="auto"/>
          <w:sz w:val="23"/>
          <w:szCs w:val="23"/>
        </w:rPr>
      </w:pPr>
    </w:p>
    <w:p w14:paraId="6F2C77F4" w14:textId="77777777" w:rsidR="00344623" w:rsidRDefault="00344623" w:rsidP="00344623">
      <w:pPr>
        <w:pStyle w:val="Default"/>
        <w:rPr>
          <w:color w:val="auto"/>
          <w:sz w:val="23"/>
          <w:szCs w:val="23"/>
        </w:rPr>
      </w:pPr>
      <w:r>
        <w:rPr>
          <w:color w:val="auto"/>
          <w:sz w:val="23"/>
          <w:szCs w:val="23"/>
        </w:rPr>
        <w:t xml:space="preserve">1.14 To use professional skills within service delivery as directed by the Team Leader. </w:t>
      </w:r>
    </w:p>
    <w:p w14:paraId="732D963E" w14:textId="77777777" w:rsidR="00344623" w:rsidRDefault="00344623" w:rsidP="00344623">
      <w:pPr>
        <w:pStyle w:val="Default"/>
        <w:rPr>
          <w:color w:val="auto"/>
          <w:sz w:val="23"/>
          <w:szCs w:val="23"/>
        </w:rPr>
      </w:pPr>
      <w:r>
        <w:rPr>
          <w:color w:val="auto"/>
          <w:sz w:val="23"/>
          <w:szCs w:val="23"/>
        </w:rPr>
        <w:t xml:space="preserve">1.15 To ensure that all services are delivered according to the Ana Liffey quality standards framework. </w:t>
      </w:r>
    </w:p>
    <w:p w14:paraId="36E9BD43" w14:textId="77777777" w:rsidR="00344623" w:rsidRDefault="00344623" w:rsidP="00344623">
      <w:pPr>
        <w:pStyle w:val="Default"/>
        <w:rPr>
          <w:color w:val="auto"/>
          <w:sz w:val="23"/>
          <w:szCs w:val="23"/>
        </w:rPr>
      </w:pPr>
    </w:p>
    <w:p w14:paraId="400E8D2E" w14:textId="77777777" w:rsidR="00344623" w:rsidRDefault="00344623" w:rsidP="00344623">
      <w:pPr>
        <w:pStyle w:val="Default"/>
        <w:rPr>
          <w:color w:val="auto"/>
          <w:sz w:val="23"/>
          <w:szCs w:val="23"/>
        </w:rPr>
      </w:pPr>
      <w:r>
        <w:rPr>
          <w:color w:val="auto"/>
          <w:sz w:val="23"/>
          <w:szCs w:val="23"/>
        </w:rPr>
        <w:t xml:space="preserve">1.16 To ensure a safe and secure environment and maintain high standards of care. </w:t>
      </w:r>
    </w:p>
    <w:p w14:paraId="094AEF63" w14:textId="77777777" w:rsidR="00344623" w:rsidRDefault="00344623" w:rsidP="00344623">
      <w:pPr>
        <w:pStyle w:val="Default"/>
        <w:rPr>
          <w:color w:val="auto"/>
          <w:sz w:val="23"/>
          <w:szCs w:val="23"/>
        </w:rPr>
      </w:pPr>
    </w:p>
    <w:p w14:paraId="1ACE5BFE" w14:textId="77777777" w:rsidR="00344623" w:rsidRDefault="00344623" w:rsidP="00344623">
      <w:pPr>
        <w:pStyle w:val="Default"/>
        <w:rPr>
          <w:color w:val="auto"/>
          <w:sz w:val="23"/>
          <w:szCs w:val="23"/>
        </w:rPr>
      </w:pPr>
      <w:r>
        <w:rPr>
          <w:color w:val="auto"/>
          <w:sz w:val="23"/>
          <w:szCs w:val="23"/>
        </w:rPr>
        <w:t xml:space="preserve">1.17 To ensure that the complaints procedure is well publicised and operated in accordance with the policy. </w:t>
      </w:r>
    </w:p>
    <w:p w14:paraId="79ABED7F" w14:textId="77777777" w:rsidR="00344623" w:rsidRDefault="00344623" w:rsidP="00344623">
      <w:pPr>
        <w:pStyle w:val="Default"/>
        <w:rPr>
          <w:color w:val="auto"/>
          <w:sz w:val="23"/>
          <w:szCs w:val="23"/>
        </w:rPr>
      </w:pPr>
    </w:p>
    <w:p w14:paraId="53C31340" w14:textId="77777777" w:rsidR="00344623" w:rsidRDefault="00344623" w:rsidP="00344623">
      <w:pPr>
        <w:pStyle w:val="Default"/>
        <w:rPr>
          <w:color w:val="auto"/>
          <w:sz w:val="23"/>
          <w:szCs w:val="23"/>
        </w:rPr>
      </w:pPr>
      <w:r>
        <w:rPr>
          <w:color w:val="auto"/>
          <w:sz w:val="23"/>
          <w:szCs w:val="23"/>
        </w:rPr>
        <w:t xml:space="preserve">1.18 To liaise with, and take a positive active role within the local community. </w:t>
      </w:r>
    </w:p>
    <w:p w14:paraId="7DC670A9" w14:textId="77777777" w:rsidR="00344623" w:rsidRDefault="00344623" w:rsidP="00344623">
      <w:pPr>
        <w:pStyle w:val="Default"/>
        <w:rPr>
          <w:color w:val="auto"/>
          <w:sz w:val="23"/>
          <w:szCs w:val="23"/>
        </w:rPr>
      </w:pPr>
    </w:p>
    <w:p w14:paraId="40DD119C" w14:textId="77777777" w:rsidR="00344623" w:rsidRDefault="00344623" w:rsidP="00344623">
      <w:pPr>
        <w:pStyle w:val="Default"/>
        <w:rPr>
          <w:color w:val="auto"/>
          <w:sz w:val="23"/>
          <w:szCs w:val="23"/>
        </w:rPr>
      </w:pPr>
      <w:r>
        <w:rPr>
          <w:color w:val="auto"/>
          <w:sz w:val="23"/>
          <w:szCs w:val="23"/>
        </w:rPr>
        <w:t xml:space="preserve">1.19 To ensure that work carried out is consistent with Ana Liffey’s mission, vision, values and ethos. </w:t>
      </w:r>
    </w:p>
    <w:p w14:paraId="7BF95E37" w14:textId="77777777" w:rsidR="00344623" w:rsidRDefault="00344623" w:rsidP="00344623">
      <w:pPr>
        <w:pStyle w:val="Default"/>
        <w:rPr>
          <w:color w:val="auto"/>
          <w:sz w:val="23"/>
          <w:szCs w:val="23"/>
        </w:rPr>
      </w:pPr>
    </w:p>
    <w:p w14:paraId="28A06E4D" w14:textId="77777777" w:rsidR="00344623" w:rsidRDefault="00344623" w:rsidP="00344623">
      <w:pPr>
        <w:pStyle w:val="Default"/>
        <w:rPr>
          <w:color w:val="auto"/>
          <w:sz w:val="23"/>
          <w:szCs w:val="23"/>
        </w:rPr>
      </w:pPr>
      <w:r>
        <w:rPr>
          <w:b/>
          <w:bCs/>
          <w:color w:val="auto"/>
          <w:sz w:val="23"/>
          <w:szCs w:val="23"/>
        </w:rPr>
        <w:lastRenderedPageBreak/>
        <w:t xml:space="preserve">2. TEAM WORK </w:t>
      </w:r>
    </w:p>
    <w:p w14:paraId="2DB43F70" w14:textId="77777777" w:rsidR="00344623" w:rsidRDefault="00344623" w:rsidP="00344623">
      <w:pPr>
        <w:pStyle w:val="Default"/>
        <w:rPr>
          <w:color w:val="auto"/>
          <w:sz w:val="23"/>
          <w:szCs w:val="23"/>
        </w:rPr>
      </w:pPr>
      <w:r>
        <w:rPr>
          <w:color w:val="auto"/>
          <w:sz w:val="23"/>
          <w:szCs w:val="23"/>
        </w:rPr>
        <w:t xml:space="preserve">2.1 To work as part of a multi-disciplinary team in a ‘low threshold – harm reduction’ service, in co-operation with other team members with the aim of ensuring that the Ana Liffey delivers the highest quality service possible to our service users. </w:t>
      </w:r>
    </w:p>
    <w:p w14:paraId="76F27FC1" w14:textId="77777777" w:rsidR="00344623" w:rsidRDefault="00344623" w:rsidP="00344623">
      <w:pPr>
        <w:pStyle w:val="Default"/>
        <w:rPr>
          <w:color w:val="auto"/>
          <w:sz w:val="23"/>
          <w:szCs w:val="23"/>
        </w:rPr>
      </w:pPr>
    </w:p>
    <w:p w14:paraId="501C07AC" w14:textId="77777777" w:rsidR="00344623" w:rsidRDefault="00344623" w:rsidP="00344623">
      <w:pPr>
        <w:pStyle w:val="Default"/>
        <w:rPr>
          <w:color w:val="auto"/>
          <w:sz w:val="23"/>
          <w:szCs w:val="23"/>
        </w:rPr>
      </w:pPr>
      <w:r>
        <w:rPr>
          <w:color w:val="auto"/>
          <w:sz w:val="23"/>
          <w:szCs w:val="23"/>
        </w:rPr>
        <w:t xml:space="preserve">2.2 To attend and actively participate in weekly team meetings. </w:t>
      </w:r>
    </w:p>
    <w:p w14:paraId="5E5F355D" w14:textId="77777777" w:rsidR="00344623" w:rsidRDefault="00344623" w:rsidP="00344623">
      <w:pPr>
        <w:pStyle w:val="Default"/>
        <w:rPr>
          <w:color w:val="auto"/>
          <w:sz w:val="23"/>
          <w:szCs w:val="23"/>
        </w:rPr>
      </w:pPr>
    </w:p>
    <w:p w14:paraId="058F0F80" w14:textId="77777777" w:rsidR="00344623" w:rsidRDefault="00344623" w:rsidP="00344623">
      <w:pPr>
        <w:pStyle w:val="Default"/>
        <w:rPr>
          <w:color w:val="auto"/>
          <w:sz w:val="23"/>
          <w:szCs w:val="23"/>
        </w:rPr>
      </w:pPr>
      <w:r>
        <w:rPr>
          <w:color w:val="auto"/>
          <w:sz w:val="23"/>
          <w:szCs w:val="23"/>
        </w:rPr>
        <w:t xml:space="preserve">2.3 To attend and participate in review days as required. </w:t>
      </w:r>
    </w:p>
    <w:p w14:paraId="5C524564" w14:textId="77777777" w:rsidR="00344623" w:rsidRDefault="00344623" w:rsidP="00344623">
      <w:pPr>
        <w:pStyle w:val="Default"/>
        <w:rPr>
          <w:color w:val="auto"/>
          <w:sz w:val="23"/>
          <w:szCs w:val="23"/>
        </w:rPr>
      </w:pPr>
    </w:p>
    <w:p w14:paraId="5B3CE764" w14:textId="77777777" w:rsidR="00344623" w:rsidRDefault="00344623" w:rsidP="00344623">
      <w:pPr>
        <w:pStyle w:val="Default"/>
        <w:rPr>
          <w:color w:val="auto"/>
          <w:sz w:val="23"/>
          <w:szCs w:val="23"/>
        </w:rPr>
      </w:pPr>
      <w:r>
        <w:rPr>
          <w:b/>
          <w:bCs/>
          <w:color w:val="auto"/>
          <w:sz w:val="23"/>
          <w:szCs w:val="23"/>
        </w:rPr>
        <w:t xml:space="preserve">3. ADMINISTRATION </w:t>
      </w:r>
    </w:p>
    <w:p w14:paraId="4A85CDE8" w14:textId="77777777" w:rsidR="00344623" w:rsidRDefault="00344623" w:rsidP="00344623">
      <w:pPr>
        <w:pStyle w:val="Default"/>
        <w:rPr>
          <w:color w:val="auto"/>
          <w:sz w:val="23"/>
          <w:szCs w:val="23"/>
        </w:rPr>
      </w:pPr>
      <w:r>
        <w:rPr>
          <w:color w:val="auto"/>
          <w:sz w:val="23"/>
          <w:szCs w:val="23"/>
        </w:rPr>
        <w:t xml:space="preserve">3.1 To keep and maintain effective record systems in relation to keyworking and other client interventions. </w:t>
      </w:r>
    </w:p>
    <w:p w14:paraId="0A390A50" w14:textId="77777777" w:rsidR="00344623" w:rsidRDefault="00344623" w:rsidP="00344623">
      <w:pPr>
        <w:pStyle w:val="Default"/>
        <w:rPr>
          <w:color w:val="auto"/>
          <w:sz w:val="23"/>
          <w:szCs w:val="23"/>
        </w:rPr>
      </w:pPr>
    </w:p>
    <w:p w14:paraId="494D480C" w14:textId="77777777" w:rsidR="00344623" w:rsidRDefault="00344623" w:rsidP="00344623">
      <w:pPr>
        <w:pStyle w:val="Default"/>
        <w:rPr>
          <w:color w:val="auto"/>
          <w:sz w:val="23"/>
          <w:szCs w:val="23"/>
        </w:rPr>
      </w:pPr>
      <w:r>
        <w:rPr>
          <w:color w:val="auto"/>
          <w:sz w:val="23"/>
          <w:szCs w:val="23"/>
        </w:rPr>
        <w:t xml:space="preserve">3.2 To assist the Team Leader in the collation of statistics as required. </w:t>
      </w:r>
    </w:p>
    <w:p w14:paraId="34D1DBE9" w14:textId="77777777" w:rsidR="00344623" w:rsidRDefault="00344623" w:rsidP="00344623">
      <w:pPr>
        <w:pStyle w:val="Default"/>
        <w:rPr>
          <w:color w:val="auto"/>
          <w:sz w:val="23"/>
          <w:szCs w:val="23"/>
        </w:rPr>
      </w:pPr>
    </w:p>
    <w:p w14:paraId="71EE5488" w14:textId="77777777" w:rsidR="00344623" w:rsidRDefault="00344623" w:rsidP="00344623">
      <w:pPr>
        <w:pStyle w:val="Default"/>
        <w:rPr>
          <w:color w:val="auto"/>
          <w:sz w:val="23"/>
          <w:szCs w:val="23"/>
        </w:rPr>
      </w:pPr>
      <w:r>
        <w:rPr>
          <w:b/>
          <w:bCs/>
          <w:color w:val="auto"/>
          <w:sz w:val="23"/>
          <w:szCs w:val="23"/>
        </w:rPr>
        <w:t xml:space="preserve">4. GENERAL RESPONSIBILITIES </w:t>
      </w:r>
    </w:p>
    <w:p w14:paraId="5F2DCBE8" w14:textId="77777777" w:rsidR="00344623" w:rsidRDefault="00344623" w:rsidP="00344623">
      <w:pPr>
        <w:pStyle w:val="Default"/>
        <w:rPr>
          <w:color w:val="auto"/>
          <w:sz w:val="23"/>
          <w:szCs w:val="23"/>
        </w:rPr>
      </w:pPr>
      <w:r>
        <w:rPr>
          <w:color w:val="auto"/>
          <w:sz w:val="23"/>
          <w:szCs w:val="23"/>
        </w:rPr>
        <w:t xml:space="preserve">4.1 To continuously develop the role in conjunction with your line manager. </w:t>
      </w:r>
    </w:p>
    <w:p w14:paraId="7AF46FB3" w14:textId="77777777" w:rsidR="00344623" w:rsidRDefault="00344623" w:rsidP="00344623">
      <w:pPr>
        <w:pStyle w:val="Default"/>
        <w:rPr>
          <w:color w:val="auto"/>
          <w:sz w:val="23"/>
          <w:szCs w:val="23"/>
        </w:rPr>
      </w:pPr>
    </w:p>
    <w:p w14:paraId="0E6E1FDD" w14:textId="77777777" w:rsidR="00344623" w:rsidRDefault="00344623" w:rsidP="00344623">
      <w:pPr>
        <w:pStyle w:val="Default"/>
        <w:rPr>
          <w:color w:val="auto"/>
          <w:sz w:val="23"/>
          <w:szCs w:val="23"/>
        </w:rPr>
      </w:pPr>
      <w:r>
        <w:rPr>
          <w:color w:val="auto"/>
          <w:sz w:val="23"/>
          <w:szCs w:val="23"/>
        </w:rPr>
        <w:t xml:space="preserve">4.2 To ensure that all services are being run in an effective and appropriate manner which meets the aims and objectives of the Ana Liffey Drug Project. </w:t>
      </w:r>
    </w:p>
    <w:p w14:paraId="31C92240" w14:textId="77777777" w:rsidR="00344623" w:rsidRDefault="00344623" w:rsidP="00344623">
      <w:pPr>
        <w:pStyle w:val="Default"/>
        <w:rPr>
          <w:color w:val="auto"/>
          <w:sz w:val="23"/>
          <w:szCs w:val="23"/>
        </w:rPr>
      </w:pPr>
    </w:p>
    <w:p w14:paraId="0C33B73D" w14:textId="77777777" w:rsidR="00344623" w:rsidRDefault="00344623" w:rsidP="00344623">
      <w:pPr>
        <w:pStyle w:val="Default"/>
        <w:rPr>
          <w:color w:val="auto"/>
          <w:sz w:val="23"/>
          <w:szCs w:val="23"/>
        </w:rPr>
      </w:pPr>
      <w:r>
        <w:rPr>
          <w:color w:val="auto"/>
          <w:sz w:val="23"/>
          <w:szCs w:val="23"/>
        </w:rPr>
        <w:t xml:space="preserve">4.3 To participate in internal/external meetings, training events, conferences and other functions as directed by a manager. </w:t>
      </w:r>
    </w:p>
    <w:p w14:paraId="583FB674" w14:textId="77777777" w:rsidR="00344623" w:rsidRDefault="00344623" w:rsidP="00344623">
      <w:pPr>
        <w:pStyle w:val="Default"/>
        <w:rPr>
          <w:color w:val="auto"/>
          <w:sz w:val="23"/>
          <w:szCs w:val="23"/>
        </w:rPr>
      </w:pPr>
      <w:r>
        <w:rPr>
          <w:color w:val="auto"/>
          <w:sz w:val="23"/>
          <w:szCs w:val="23"/>
        </w:rPr>
        <w:t xml:space="preserve">4.4 To participate in regular supervision and annual appraisal, and help in identifying your own job-related development and training needs. </w:t>
      </w:r>
    </w:p>
    <w:p w14:paraId="1F475AF5" w14:textId="77777777" w:rsidR="00344623" w:rsidRDefault="00344623" w:rsidP="00344623">
      <w:pPr>
        <w:pStyle w:val="Default"/>
        <w:rPr>
          <w:color w:val="auto"/>
          <w:sz w:val="23"/>
          <w:szCs w:val="23"/>
        </w:rPr>
      </w:pPr>
    </w:p>
    <w:p w14:paraId="0F79222D" w14:textId="77777777" w:rsidR="00344623" w:rsidRDefault="00344623" w:rsidP="00344623">
      <w:pPr>
        <w:pStyle w:val="Default"/>
        <w:rPr>
          <w:color w:val="auto"/>
          <w:sz w:val="23"/>
          <w:szCs w:val="23"/>
        </w:rPr>
      </w:pPr>
      <w:r>
        <w:rPr>
          <w:color w:val="auto"/>
          <w:sz w:val="23"/>
          <w:szCs w:val="23"/>
        </w:rPr>
        <w:t xml:space="preserve">4.5 To ensure that all Ana Liffey Drug Project policies and procedures are being adhered to, particularly those relating to Health and Safety, Complaints, Code of Practice and Confidentiality. </w:t>
      </w:r>
    </w:p>
    <w:p w14:paraId="3520E287" w14:textId="77777777" w:rsidR="00344623" w:rsidRDefault="00344623" w:rsidP="00344623">
      <w:pPr>
        <w:pStyle w:val="Default"/>
        <w:rPr>
          <w:color w:val="auto"/>
          <w:sz w:val="23"/>
          <w:szCs w:val="23"/>
        </w:rPr>
      </w:pPr>
    </w:p>
    <w:p w14:paraId="499F2823" w14:textId="77777777" w:rsidR="00344623" w:rsidRDefault="00344623" w:rsidP="00344623">
      <w:pPr>
        <w:pStyle w:val="Default"/>
        <w:rPr>
          <w:color w:val="auto"/>
          <w:sz w:val="23"/>
          <w:szCs w:val="23"/>
        </w:rPr>
      </w:pPr>
      <w:r>
        <w:rPr>
          <w:color w:val="auto"/>
          <w:sz w:val="23"/>
          <w:szCs w:val="23"/>
        </w:rPr>
        <w:t xml:space="preserve">4.6 To contribute to the effective implementation of the Ana Liffey’s Equal Status Policy as it affects both the Ana Liffey and its work with service users. </w:t>
      </w:r>
    </w:p>
    <w:p w14:paraId="79D3B169" w14:textId="77777777" w:rsidR="00344623" w:rsidRDefault="00344623" w:rsidP="00344623">
      <w:pPr>
        <w:pStyle w:val="Default"/>
        <w:rPr>
          <w:color w:val="auto"/>
          <w:sz w:val="23"/>
          <w:szCs w:val="23"/>
        </w:rPr>
      </w:pPr>
    </w:p>
    <w:p w14:paraId="4949FC29" w14:textId="77777777" w:rsidR="00344623" w:rsidRDefault="00344623" w:rsidP="00344623">
      <w:pPr>
        <w:pStyle w:val="Default"/>
        <w:rPr>
          <w:color w:val="auto"/>
          <w:sz w:val="23"/>
          <w:szCs w:val="23"/>
        </w:rPr>
      </w:pPr>
      <w:r>
        <w:rPr>
          <w:color w:val="auto"/>
          <w:sz w:val="23"/>
          <w:szCs w:val="23"/>
        </w:rPr>
        <w:t xml:space="preserve">4.7 To carry out your work in a professional manner at all times. </w:t>
      </w:r>
    </w:p>
    <w:p w14:paraId="365B83D7" w14:textId="77777777" w:rsidR="00344623" w:rsidRDefault="00344623" w:rsidP="00344623">
      <w:pPr>
        <w:pStyle w:val="Default"/>
        <w:rPr>
          <w:color w:val="auto"/>
          <w:sz w:val="23"/>
          <w:szCs w:val="23"/>
        </w:rPr>
      </w:pPr>
    </w:p>
    <w:p w14:paraId="6FDDABDD" w14:textId="77777777" w:rsidR="00344623" w:rsidRDefault="00344623" w:rsidP="00344623">
      <w:pPr>
        <w:pStyle w:val="Default"/>
        <w:rPr>
          <w:color w:val="auto"/>
          <w:sz w:val="23"/>
          <w:szCs w:val="23"/>
        </w:rPr>
      </w:pPr>
      <w:r>
        <w:rPr>
          <w:color w:val="auto"/>
          <w:sz w:val="23"/>
          <w:szCs w:val="23"/>
        </w:rPr>
        <w:t xml:space="preserve">4.8 To work in accordance with the aims, values and ethos of the Ana Liffey at all times. </w:t>
      </w:r>
    </w:p>
    <w:p w14:paraId="2617388B" w14:textId="77777777" w:rsidR="00344623" w:rsidRDefault="00344623" w:rsidP="00344623">
      <w:pPr>
        <w:pStyle w:val="Default"/>
        <w:rPr>
          <w:color w:val="auto"/>
          <w:sz w:val="23"/>
          <w:szCs w:val="23"/>
        </w:rPr>
      </w:pPr>
    </w:p>
    <w:p w14:paraId="63E0FEB1" w14:textId="77777777" w:rsidR="00344623" w:rsidRDefault="00344623" w:rsidP="00344623">
      <w:pPr>
        <w:pStyle w:val="Default"/>
        <w:rPr>
          <w:color w:val="auto"/>
          <w:sz w:val="23"/>
          <w:szCs w:val="23"/>
        </w:rPr>
      </w:pPr>
      <w:r>
        <w:rPr>
          <w:color w:val="auto"/>
          <w:sz w:val="23"/>
          <w:szCs w:val="23"/>
        </w:rPr>
        <w:t xml:space="preserve">4.9 Undertake any other duties that may be required which are commensurate with the role as directed by a manager. </w:t>
      </w:r>
    </w:p>
    <w:p w14:paraId="4997B01B" w14:textId="77777777" w:rsidR="00344623" w:rsidRDefault="00344623" w:rsidP="00344623">
      <w:pPr>
        <w:rPr>
          <w:rFonts w:ascii="Times New Roman" w:hAnsi="Times New Roman" w:cs="Times New Roman"/>
        </w:rPr>
      </w:pPr>
    </w:p>
    <w:p w14:paraId="5B4BD38C" w14:textId="77777777" w:rsidR="00344623" w:rsidRDefault="00344623" w:rsidP="00344623">
      <w:pPr>
        <w:pStyle w:val="Default"/>
      </w:pPr>
    </w:p>
    <w:p w14:paraId="06FF969A" w14:textId="77777777" w:rsidR="00344623" w:rsidRPr="00AF7041" w:rsidRDefault="00344623" w:rsidP="00344623">
      <w:pPr>
        <w:pStyle w:val="Default"/>
        <w:rPr>
          <w:b/>
          <w:bCs/>
          <w:color w:val="auto"/>
          <w:sz w:val="23"/>
          <w:szCs w:val="23"/>
        </w:rPr>
      </w:pPr>
      <w:r>
        <w:rPr>
          <w:b/>
          <w:bCs/>
          <w:color w:val="auto"/>
          <w:sz w:val="23"/>
          <w:szCs w:val="23"/>
        </w:rPr>
        <w:t xml:space="preserve">5. </w:t>
      </w:r>
      <w:r w:rsidRPr="00AF7041">
        <w:rPr>
          <w:b/>
          <w:bCs/>
          <w:color w:val="auto"/>
          <w:sz w:val="23"/>
          <w:szCs w:val="23"/>
        </w:rPr>
        <w:t xml:space="preserve">Person Specification: </w:t>
      </w:r>
    </w:p>
    <w:p w14:paraId="16414546" w14:textId="77777777" w:rsidR="00344623" w:rsidRDefault="00344623" w:rsidP="00344623">
      <w:pPr>
        <w:pStyle w:val="Default"/>
        <w:rPr>
          <w:sz w:val="23"/>
          <w:szCs w:val="23"/>
        </w:rPr>
      </w:pPr>
    </w:p>
    <w:p w14:paraId="610B522A" w14:textId="77777777" w:rsidR="00344623" w:rsidRDefault="00344623" w:rsidP="00344623">
      <w:pPr>
        <w:pStyle w:val="Default"/>
        <w:rPr>
          <w:sz w:val="23"/>
          <w:szCs w:val="23"/>
        </w:rPr>
      </w:pPr>
      <w:r>
        <w:rPr>
          <w:sz w:val="23"/>
          <w:szCs w:val="23"/>
        </w:rPr>
        <w:t xml:space="preserve">1. EXPERIENCE </w:t>
      </w:r>
    </w:p>
    <w:p w14:paraId="0A5BF6E5" w14:textId="77777777" w:rsidR="00344623" w:rsidRDefault="00344623" w:rsidP="00344623">
      <w:pPr>
        <w:pStyle w:val="Default"/>
        <w:rPr>
          <w:sz w:val="23"/>
          <w:szCs w:val="23"/>
        </w:rPr>
      </w:pPr>
    </w:p>
    <w:p w14:paraId="051B564F" w14:textId="77777777" w:rsidR="00344623" w:rsidRDefault="00344623" w:rsidP="00344623">
      <w:pPr>
        <w:pStyle w:val="Default"/>
        <w:rPr>
          <w:sz w:val="23"/>
          <w:szCs w:val="23"/>
        </w:rPr>
      </w:pPr>
      <w:r>
        <w:rPr>
          <w:sz w:val="23"/>
          <w:szCs w:val="23"/>
        </w:rPr>
        <w:t xml:space="preserve">5.1 A minimum of one years’ experience of working and/or training in the area of addiction. [Essential] </w:t>
      </w:r>
    </w:p>
    <w:p w14:paraId="04CAC123" w14:textId="77777777" w:rsidR="00344623" w:rsidRDefault="00344623" w:rsidP="00344623">
      <w:pPr>
        <w:pStyle w:val="Default"/>
        <w:rPr>
          <w:sz w:val="23"/>
          <w:szCs w:val="23"/>
        </w:rPr>
      </w:pPr>
    </w:p>
    <w:p w14:paraId="7160042C" w14:textId="77777777" w:rsidR="00344623" w:rsidRDefault="00344623" w:rsidP="00344623">
      <w:pPr>
        <w:pStyle w:val="Default"/>
        <w:rPr>
          <w:sz w:val="23"/>
          <w:szCs w:val="23"/>
        </w:rPr>
      </w:pPr>
      <w:r>
        <w:rPr>
          <w:sz w:val="23"/>
          <w:szCs w:val="23"/>
        </w:rPr>
        <w:t xml:space="preserve">5.2 Experience of administration including record keeping and report writing.[Essential] </w:t>
      </w:r>
    </w:p>
    <w:p w14:paraId="0B8D0F7D" w14:textId="77777777" w:rsidR="00344623" w:rsidRDefault="00344623" w:rsidP="00344623">
      <w:pPr>
        <w:pStyle w:val="Default"/>
        <w:rPr>
          <w:sz w:val="23"/>
          <w:szCs w:val="23"/>
        </w:rPr>
      </w:pPr>
    </w:p>
    <w:p w14:paraId="3D97D97F" w14:textId="77777777" w:rsidR="00344623" w:rsidRDefault="00344623" w:rsidP="00344623">
      <w:pPr>
        <w:pStyle w:val="Default"/>
        <w:rPr>
          <w:sz w:val="23"/>
          <w:szCs w:val="23"/>
        </w:rPr>
      </w:pPr>
      <w:r>
        <w:rPr>
          <w:sz w:val="23"/>
          <w:szCs w:val="23"/>
        </w:rPr>
        <w:t xml:space="preserve">5.3 Experience of working in liaison with other agencies within both the voluntary and statutory sectors. [Essential] </w:t>
      </w:r>
    </w:p>
    <w:p w14:paraId="057FA1A0" w14:textId="77777777" w:rsidR="00344623" w:rsidRDefault="00344623" w:rsidP="00344623">
      <w:pPr>
        <w:pStyle w:val="Default"/>
        <w:rPr>
          <w:sz w:val="23"/>
          <w:szCs w:val="23"/>
        </w:rPr>
      </w:pPr>
    </w:p>
    <w:p w14:paraId="0C682B5A" w14:textId="77777777" w:rsidR="00344623" w:rsidRDefault="00344623" w:rsidP="00344623">
      <w:pPr>
        <w:pStyle w:val="Default"/>
        <w:rPr>
          <w:sz w:val="23"/>
          <w:szCs w:val="23"/>
        </w:rPr>
      </w:pPr>
      <w:r>
        <w:rPr>
          <w:sz w:val="23"/>
          <w:szCs w:val="23"/>
        </w:rPr>
        <w:t xml:space="preserve">5.4 Experience of working as part of a team within a ‘low threshold harm reduction’ drug agency. [Desirable] </w:t>
      </w:r>
    </w:p>
    <w:p w14:paraId="1353E654" w14:textId="77777777" w:rsidR="00344623" w:rsidRDefault="00344623" w:rsidP="00344623">
      <w:pPr>
        <w:pStyle w:val="Default"/>
        <w:rPr>
          <w:sz w:val="23"/>
          <w:szCs w:val="23"/>
        </w:rPr>
      </w:pPr>
    </w:p>
    <w:p w14:paraId="14B7D4B3" w14:textId="77777777" w:rsidR="00344623" w:rsidRDefault="00344623" w:rsidP="00344623">
      <w:pPr>
        <w:pStyle w:val="Default"/>
        <w:rPr>
          <w:sz w:val="23"/>
          <w:szCs w:val="23"/>
        </w:rPr>
      </w:pPr>
      <w:r>
        <w:rPr>
          <w:sz w:val="23"/>
          <w:szCs w:val="23"/>
        </w:rPr>
        <w:t xml:space="preserve">5.5 Experience of case management / care planning process and implementation [Essential] </w:t>
      </w:r>
    </w:p>
    <w:p w14:paraId="6B6782A2" w14:textId="77777777" w:rsidR="00344623" w:rsidRDefault="00344623" w:rsidP="00344623">
      <w:pPr>
        <w:pStyle w:val="Default"/>
        <w:rPr>
          <w:sz w:val="23"/>
          <w:szCs w:val="23"/>
        </w:rPr>
      </w:pPr>
    </w:p>
    <w:p w14:paraId="7D0B761C" w14:textId="77777777" w:rsidR="00344623" w:rsidRDefault="00344623" w:rsidP="00344623">
      <w:pPr>
        <w:pStyle w:val="Default"/>
        <w:rPr>
          <w:sz w:val="23"/>
          <w:szCs w:val="23"/>
        </w:rPr>
      </w:pPr>
      <w:r>
        <w:rPr>
          <w:sz w:val="23"/>
          <w:szCs w:val="23"/>
        </w:rPr>
        <w:t xml:space="preserve">5.6 Experience of providing needle and syringe programmes [Desirable] </w:t>
      </w:r>
    </w:p>
    <w:p w14:paraId="3BBF1AB7" w14:textId="77777777" w:rsidR="00344623" w:rsidRDefault="00344623" w:rsidP="00344623">
      <w:pPr>
        <w:pStyle w:val="Default"/>
        <w:rPr>
          <w:sz w:val="23"/>
          <w:szCs w:val="23"/>
        </w:rPr>
      </w:pPr>
    </w:p>
    <w:p w14:paraId="2D70B2C7" w14:textId="77777777" w:rsidR="00344623" w:rsidRDefault="00344623" w:rsidP="00344623">
      <w:pPr>
        <w:pStyle w:val="Default"/>
        <w:rPr>
          <w:sz w:val="23"/>
          <w:szCs w:val="23"/>
        </w:rPr>
      </w:pPr>
      <w:r>
        <w:rPr>
          <w:sz w:val="23"/>
          <w:szCs w:val="23"/>
        </w:rPr>
        <w:t xml:space="preserve">5.7 </w:t>
      </w:r>
      <w:r w:rsidRPr="00AF7041">
        <w:rPr>
          <w:sz w:val="23"/>
          <w:szCs w:val="23"/>
        </w:rPr>
        <w:t>Fluent in languages</w:t>
      </w:r>
      <w:r>
        <w:rPr>
          <w:sz w:val="23"/>
          <w:szCs w:val="23"/>
        </w:rPr>
        <w:t>/Multiple languages</w:t>
      </w:r>
      <w:r w:rsidRPr="00AF7041">
        <w:rPr>
          <w:sz w:val="23"/>
          <w:szCs w:val="23"/>
        </w:rPr>
        <w:t xml:space="preserve"> which reflect the services users – specifically Romanian, Polish, Lithuanian, French, Russian, Arabic, Somali and Swahili </w:t>
      </w:r>
      <w:r>
        <w:rPr>
          <w:sz w:val="23"/>
          <w:szCs w:val="23"/>
        </w:rPr>
        <w:t>[Desirable]</w:t>
      </w:r>
    </w:p>
    <w:p w14:paraId="57873D08" w14:textId="77777777" w:rsidR="00344623" w:rsidRDefault="00344623" w:rsidP="00344623">
      <w:pPr>
        <w:pStyle w:val="Default"/>
        <w:rPr>
          <w:b/>
          <w:bCs/>
          <w:sz w:val="23"/>
          <w:szCs w:val="23"/>
        </w:rPr>
      </w:pPr>
    </w:p>
    <w:p w14:paraId="7A3D3358" w14:textId="77777777" w:rsidR="00344623" w:rsidRDefault="00344623" w:rsidP="00344623">
      <w:pPr>
        <w:pStyle w:val="Default"/>
        <w:rPr>
          <w:sz w:val="23"/>
          <w:szCs w:val="23"/>
        </w:rPr>
      </w:pPr>
      <w:r>
        <w:rPr>
          <w:b/>
          <w:bCs/>
          <w:sz w:val="23"/>
          <w:szCs w:val="23"/>
        </w:rPr>
        <w:t xml:space="preserve">2. QUALIFICATIONS </w:t>
      </w:r>
    </w:p>
    <w:p w14:paraId="18E7B633" w14:textId="77777777" w:rsidR="00344623" w:rsidRDefault="00344623" w:rsidP="00344623">
      <w:pPr>
        <w:pStyle w:val="Default"/>
        <w:rPr>
          <w:sz w:val="23"/>
          <w:szCs w:val="23"/>
        </w:rPr>
      </w:pPr>
    </w:p>
    <w:p w14:paraId="0C45867E" w14:textId="77777777" w:rsidR="00344623" w:rsidRDefault="00344623" w:rsidP="00344623">
      <w:pPr>
        <w:pStyle w:val="Default"/>
        <w:rPr>
          <w:sz w:val="23"/>
          <w:szCs w:val="23"/>
        </w:rPr>
      </w:pPr>
      <w:r>
        <w:rPr>
          <w:sz w:val="23"/>
          <w:szCs w:val="23"/>
        </w:rPr>
        <w:t xml:space="preserve">5.8 A relevant third level qualification [Essential] </w:t>
      </w:r>
    </w:p>
    <w:p w14:paraId="62453995" w14:textId="77777777" w:rsidR="00344623" w:rsidRDefault="00344623" w:rsidP="00344623">
      <w:pPr>
        <w:pStyle w:val="Default"/>
      </w:pPr>
    </w:p>
    <w:p w14:paraId="14BEF09C" w14:textId="77777777" w:rsidR="00344623" w:rsidRDefault="00344623" w:rsidP="00344623">
      <w:pPr>
        <w:pStyle w:val="Default"/>
        <w:rPr>
          <w:sz w:val="23"/>
          <w:szCs w:val="23"/>
        </w:rPr>
      </w:pPr>
      <w:r>
        <w:rPr>
          <w:sz w:val="23"/>
          <w:szCs w:val="23"/>
        </w:rPr>
        <w:t xml:space="preserve">5.9 A qualification in Addiction Studies [Desirable] </w:t>
      </w:r>
    </w:p>
    <w:p w14:paraId="7C213E3A" w14:textId="77777777" w:rsidR="00344623" w:rsidRDefault="00344623" w:rsidP="00344623">
      <w:pPr>
        <w:pStyle w:val="Default"/>
        <w:rPr>
          <w:sz w:val="23"/>
          <w:szCs w:val="23"/>
        </w:rPr>
      </w:pPr>
    </w:p>
    <w:p w14:paraId="225D21B2" w14:textId="77777777" w:rsidR="00344623" w:rsidRDefault="00344623" w:rsidP="00344623">
      <w:pPr>
        <w:pStyle w:val="Default"/>
        <w:rPr>
          <w:sz w:val="23"/>
          <w:szCs w:val="23"/>
        </w:rPr>
      </w:pPr>
      <w:r>
        <w:rPr>
          <w:sz w:val="23"/>
          <w:szCs w:val="23"/>
        </w:rPr>
        <w:t xml:space="preserve">5.10 A full driving licence [Desirable] </w:t>
      </w:r>
    </w:p>
    <w:p w14:paraId="65C6D8BB" w14:textId="77777777" w:rsidR="00344623" w:rsidRDefault="00344623" w:rsidP="00344623">
      <w:pPr>
        <w:rPr>
          <w:rFonts w:ascii="Calibri" w:hAnsi="Calibri" w:cs="Calibri"/>
          <w:sz w:val="23"/>
          <w:szCs w:val="23"/>
        </w:rPr>
      </w:pPr>
      <w:r>
        <w:rPr>
          <w:rFonts w:ascii="Calibri" w:hAnsi="Calibri" w:cs="Calibri"/>
          <w:b/>
          <w:bCs/>
          <w:sz w:val="23"/>
          <w:szCs w:val="23"/>
        </w:rPr>
        <w:t>Contract</w:t>
      </w:r>
      <w:r>
        <w:rPr>
          <w:rFonts w:ascii="Calibri" w:hAnsi="Calibri" w:cs="Calibri"/>
          <w:sz w:val="23"/>
          <w:szCs w:val="23"/>
        </w:rPr>
        <w:t>: Indefinite Period</w:t>
      </w:r>
    </w:p>
    <w:p w14:paraId="18756842" w14:textId="77777777" w:rsidR="00344623" w:rsidRDefault="00344623" w:rsidP="00344623">
      <w:pPr>
        <w:pStyle w:val="Default"/>
        <w:rPr>
          <w:b/>
          <w:bCs/>
          <w:sz w:val="22"/>
          <w:szCs w:val="22"/>
        </w:rPr>
      </w:pPr>
    </w:p>
    <w:p w14:paraId="6B2D7C26" w14:textId="77777777" w:rsidR="00344623" w:rsidRDefault="00344623" w:rsidP="00344623">
      <w:pPr>
        <w:pStyle w:val="Default"/>
        <w:rPr>
          <w:sz w:val="22"/>
          <w:szCs w:val="22"/>
        </w:rPr>
      </w:pPr>
      <w:r>
        <w:rPr>
          <w:b/>
          <w:bCs/>
          <w:sz w:val="22"/>
          <w:szCs w:val="22"/>
        </w:rPr>
        <w:t xml:space="preserve">Benefits: </w:t>
      </w:r>
    </w:p>
    <w:p w14:paraId="4B00A548" w14:textId="77777777" w:rsidR="00344623" w:rsidRDefault="00344623" w:rsidP="00344623">
      <w:pPr>
        <w:pStyle w:val="Default"/>
        <w:numPr>
          <w:ilvl w:val="0"/>
          <w:numId w:val="1"/>
        </w:numPr>
        <w:spacing w:after="49"/>
        <w:rPr>
          <w:sz w:val="22"/>
          <w:szCs w:val="22"/>
        </w:rPr>
      </w:pPr>
      <w:r>
        <w:rPr>
          <w:sz w:val="22"/>
          <w:szCs w:val="22"/>
        </w:rPr>
        <w:t xml:space="preserve">25 days annual leave for full time pro rata </w:t>
      </w:r>
    </w:p>
    <w:p w14:paraId="72D18F26" w14:textId="77777777" w:rsidR="00344623" w:rsidRDefault="00344623" w:rsidP="00344623">
      <w:pPr>
        <w:pStyle w:val="Default"/>
        <w:numPr>
          <w:ilvl w:val="0"/>
          <w:numId w:val="1"/>
        </w:numPr>
        <w:spacing w:after="49"/>
        <w:rPr>
          <w:sz w:val="22"/>
          <w:szCs w:val="22"/>
        </w:rPr>
      </w:pPr>
      <w:r>
        <w:rPr>
          <w:sz w:val="22"/>
          <w:szCs w:val="22"/>
        </w:rPr>
        <w:t xml:space="preserve">30 days paid certified sick leave; 7 days' pay uncertified sick leave for full time pro rata. </w:t>
      </w:r>
    </w:p>
    <w:p w14:paraId="6C6D9665" w14:textId="77777777" w:rsidR="00344623" w:rsidRDefault="00344623" w:rsidP="00344623">
      <w:pPr>
        <w:pStyle w:val="Default"/>
        <w:numPr>
          <w:ilvl w:val="0"/>
          <w:numId w:val="1"/>
        </w:numPr>
        <w:spacing w:after="49"/>
        <w:rPr>
          <w:sz w:val="22"/>
          <w:szCs w:val="22"/>
        </w:rPr>
      </w:pPr>
      <w:r>
        <w:rPr>
          <w:sz w:val="22"/>
          <w:szCs w:val="22"/>
        </w:rPr>
        <w:t xml:space="preserve">Contributory pension. </w:t>
      </w:r>
    </w:p>
    <w:p w14:paraId="432F889E" w14:textId="77777777" w:rsidR="00344623" w:rsidRDefault="00344623" w:rsidP="00344623">
      <w:pPr>
        <w:pStyle w:val="Default"/>
        <w:numPr>
          <w:ilvl w:val="0"/>
          <w:numId w:val="1"/>
        </w:numPr>
        <w:spacing w:after="49"/>
        <w:rPr>
          <w:sz w:val="22"/>
          <w:szCs w:val="22"/>
        </w:rPr>
      </w:pPr>
      <w:r>
        <w:rPr>
          <w:sz w:val="22"/>
          <w:szCs w:val="22"/>
        </w:rPr>
        <w:t xml:space="preserve">Bike to Work Scheme. </w:t>
      </w:r>
    </w:p>
    <w:p w14:paraId="1198ECD8" w14:textId="77777777" w:rsidR="00344623" w:rsidRDefault="00344623" w:rsidP="00344623">
      <w:pPr>
        <w:pStyle w:val="Default"/>
        <w:numPr>
          <w:ilvl w:val="0"/>
          <w:numId w:val="1"/>
        </w:numPr>
        <w:rPr>
          <w:sz w:val="22"/>
          <w:szCs w:val="22"/>
        </w:rPr>
      </w:pPr>
      <w:r>
        <w:rPr>
          <w:sz w:val="22"/>
          <w:szCs w:val="22"/>
        </w:rPr>
        <w:t xml:space="preserve">Employee EAP scheme. </w:t>
      </w:r>
    </w:p>
    <w:p w14:paraId="32C2CCF9" w14:textId="77777777" w:rsidR="00344623" w:rsidRDefault="00344623" w:rsidP="00344623">
      <w:pPr>
        <w:pStyle w:val="Default"/>
        <w:rPr>
          <w:sz w:val="22"/>
          <w:szCs w:val="22"/>
        </w:rPr>
      </w:pPr>
    </w:p>
    <w:p w14:paraId="763E3044" w14:textId="77777777" w:rsidR="00344623" w:rsidRDefault="00344623" w:rsidP="00344623">
      <w:r w:rsidRPr="00A437B5">
        <w:rPr>
          <w:b/>
          <w:bCs/>
        </w:rPr>
        <w:t>PLEASE NOTE:</w:t>
      </w:r>
      <w:r>
        <w:rPr>
          <w:b/>
          <w:bCs/>
        </w:rPr>
        <w:t xml:space="preserve"> </w:t>
      </w:r>
      <w:r>
        <w:t xml:space="preserve">To apply please send your CV and cover letter to </w:t>
      </w:r>
      <w:r>
        <w:rPr>
          <w:color w:val="0000FF"/>
        </w:rPr>
        <w:t xml:space="preserve">jobs@aldp.ie </w:t>
      </w:r>
      <w:r>
        <w:t>on 21</w:t>
      </w:r>
      <w:r w:rsidRPr="005C3F31">
        <w:rPr>
          <w:vertAlign w:val="superscript"/>
        </w:rPr>
        <w:t>st</w:t>
      </w:r>
      <w:r>
        <w:t xml:space="preserve"> February by 5pm.</w:t>
      </w:r>
    </w:p>
    <w:p w14:paraId="4ACE894D" w14:textId="77777777" w:rsidR="00344623" w:rsidRPr="00A437B5" w:rsidRDefault="00344623" w:rsidP="00344623">
      <w:pPr>
        <w:rPr>
          <w:rFonts w:ascii="Times New Roman" w:hAnsi="Times New Roman" w:cs="Times New Roman"/>
          <w:b/>
          <w:bCs/>
          <w:sz w:val="28"/>
          <w:szCs w:val="28"/>
        </w:rPr>
      </w:pPr>
      <w:r w:rsidRPr="005C3F31">
        <w:rPr>
          <w:b/>
          <w:bCs/>
          <w:sz w:val="28"/>
          <w:szCs w:val="28"/>
        </w:rPr>
        <w:t>Spe</w:t>
      </w:r>
      <w:r w:rsidRPr="00A437B5">
        <w:rPr>
          <w:b/>
          <w:bCs/>
          <w:sz w:val="28"/>
          <w:szCs w:val="28"/>
        </w:rPr>
        <w:t>cify on subject line which position</w:t>
      </w:r>
      <w:r>
        <w:rPr>
          <w:b/>
          <w:bCs/>
          <w:sz w:val="28"/>
          <w:szCs w:val="28"/>
        </w:rPr>
        <w:t xml:space="preserve"> and where</w:t>
      </w:r>
      <w:r w:rsidRPr="00A437B5">
        <w:rPr>
          <w:b/>
          <w:bCs/>
          <w:sz w:val="28"/>
          <w:szCs w:val="28"/>
        </w:rPr>
        <w:t xml:space="preserve"> </w:t>
      </w:r>
      <w:r>
        <w:rPr>
          <w:b/>
          <w:bCs/>
          <w:sz w:val="28"/>
          <w:szCs w:val="28"/>
        </w:rPr>
        <w:t>you are</w:t>
      </w:r>
      <w:r w:rsidRPr="00A437B5">
        <w:rPr>
          <w:b/>
          <w:bCs/>
          <w:sz w:val="28"/>
          <w:szCs w:val="28"/>
        </w:rPr>
        <w:t xml:space="preserve"> applying</w:t>
      </w:r>
      <w:r>
        <w:rPr>
          <w:b/>
          <w:bCs/>
          <w:sz w:val="28"/>
          <w:szCs w:val="28"/>
        </w:rPr>
        <w:t xml:space="preserve"> for-</w:t>
      </w:r>
      <w:r w:rsidRPr="00A437B5">
        <w:rPr>
          <w:b/>
          <w:bCs/>
          <w:sz w:val="28"/>
          <w:szCs w:val="28"/>
        </w:rPr>
        <w:t xml:space="preserve"> FT/PT</w:t>
      </w:r>
    </w:p>
    <w:p w14:paraId="294FE5ED" w14:textId="77777777" w:rsidR="00344623" w:rsidRDefault="00344623"/>
    <w:sectPr w:rsidR="003446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C9361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38250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623"/>
    <w:rsid w:val="00007AF9"/>
    <w:rsid w:val="00344623"/>
    <w:rsid w:val="00E9352A"/>
    <w:rsid w:val="00F3750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E9BA3"/>
  <w15:chartTrackingRefBased/>
  <w15:docId w15:val="{D308E4E4-A029-4D15-8FBF-26B8EA7BA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46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46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46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46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46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46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46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46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46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46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46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46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46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46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46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46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46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4623"/>
    <w:rPr>
      <w:rFonts w:eastAsiaTheme="majorEastAsia" w:cstheme="majorBidi"/>
      <w:color w:val="272727" w:themeColor="text1" w:themeTint="D8"/>
    </w:rPr>
  </w:style>
  <w:style w:type="paragraph" w:styleId="Title">
    <w:name w:val="Title"/>
    <w:basedOn w:val="Normal"/>
    <w:next w:val="Normal"/>
    <w:link w:val="TitleChar"/>
    <w:uiPriority w:val="10"/>
    <w:qFormat/>
    <w:rsid w:val="003446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46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46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46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4623"/>
    <w:pPr>
      <w:spacing w:before="160"/>
      <w:jc w:val="center"/>
    </w:pPr>
    <w:rPr>
      <w:i/>
      <w:iCs/>
      <w:color w:val="404040" w:themeColor="text1" w:themeTint="BF"/>
    </w:rPr>
  </w:style>
  <w:style w:type="character" w:customStyle="1" w:styleId="QuoteChar">
    <w:name w:val="Quote Char"/>
    <w:basedOn w:val="DefaultParagraphFont"/>
    <w:link w:val="Quote"/>
    <w:uiPriority w:val="29"/>
    <w:rsid w:val="00344623"/>
    <w:rPr>
      <w:i/>
      <w:iCs/>
      <w:color w:val="404040" w:themeColor="text1" w:themeTint="BF"/>
    </w:rPr>
  </w:style>
  <w:style w:type="paragraph" w:styleId="ListParagraph">
    <w:name w:val="List Paragraph"/>
    <w:basedOn w:val="Normal"/>
    <w:uiPriority w:val="34"/>
    <w:qFormat/>
    <w:rsid w:val="00344623"/>
    <w:pPr>
      <w:ind w:left="720"/>
      <w:contextualSpacing/>
    </w:pPr>
  </w:style>
  <w:style w:type="character" w:styleId="IntenseEmphasis">
    <w:name w:val="Intense Emphasis"/>
    <w:basedOn w:val="DefaultParagraphFont"/>
    <w:uiPriority w:val="21"/>
    <w:qFormat/>
    <w:rsid w:val="00344623"/>
    <w:rPr>
      <w:i/>
      <w:iCs/>
      <w:color w:val="0F4761" w:themeColor="accent1" w:themeShade="BF"/>
    </w:rPr>
  </w:style>
  <w:style w:type="paragraph" w:styleId="IntenseQuote">
    <w:name w:val="Intense Quote"/>
    <w:basedOn w:val="Normal"/>
    <w:next w:val="Normal"/>
    <w:link w:val="IntenseQuoteChar"/>
    <w:uiPriority w:val="30"/>
    <w:qFormat/>
    <w:rsid w:val="003446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4623"/>
    <w:rPr>
      <w:i/>
      <w:iCs/>
      <w:color w:val="0F4761" w:themeColor="accent1" w:themeShade="BF"/>
    </w:rPr>
  </w:style>
  <w:style w:type="character" w:styleId="IntenseReference">
    <w:name w:val="Intense Reference"/>
    <w:basedOn w:val="DefaultParagraphFont"/>
    <w:uiPriority w:val="32"/>
    <w:qFormat/>
    <w:rsid w:val="00344623"/>
    <w:rPr>
      <w:b/>
      <w:bCs/>
      <w:smallCaps/>
      <w:color w:val="0F4761" w:themeColor="accent1" w:themeShade="BF"/>
      <w:spacing w:val="5"/>
    </w:rPr>
  </w:style>
  <w:style w:type="paragraph" w:customStyle="1" w:styleId="Default">
    <w:name w:val="Default"/>
    <w:rsid w:val="00344623"/>
    <w:pPr>
      <w:autoSpaceDE w:val="0"/>
      <w:autoSpaceDN w:val="0"/>
      <w:adjustRightInd w:val="0"/>
      <w:spacing w:after="0" w:line="240" w:lineRule="auto"/>
    </w:pPr>
    <w:rPr>
      <w:rFonts w:ascii="Arial" w:hAnsi="Arial" w:cs="Arial"/>
      <w:color w:val="000000"/>
      <w:kern w:val="0"/>
      <w:sz w:val="24"/>
      <w:szCs w:val="24"/>
      <w14:ligatures w14:val="none"/>
    </w:rPr>
  </w:style>
  <w:style w:type="paragraph" w:styleId="BodyText">
    <w:name w:val="Body Text"/>
    <w:basedOn w:val="Normal"/>
    <w:link w:val="BodyTextChar"/>
    <w:uiPriority w:val="1"/>
    <w:qFormat/>
    <w:rsid w:val="00344623"/>
    <w:pPr>
      <w:widowControl w:val="0"/>
      <w:autoSpaceDE w:val="0"/>
      <w:autoSpaceDN w:val="0"/>
      <w:spacing w:after="0" w:line="240" w:lineRule="auto"/>
    </w:pPr>
    <w:rPr>
      <w:rFonts w:ascii="Arial" w:eastAsia="Arial" w:hAnsi="Arial" w:cs="Arial"/>
      <w:kern w:val="0"/>
      <w:sz w:val="24"/>
      <w:szCs w:val="24"/>
      <w:lang w:val="en-US"/>
      <w14:ligatures w14:val="none"/>
    </w:rPr>
  </w:style>
  <w:style w:type="character" w:customStyle="1" w:styleId="BodyTextChar">
    <w:name w:val="Body Text Char"/>
    <w:basedOn w:val="DefaultParagraphFont"/>
    <w:link w:val="BodyText"/>
    <w:uiPriority w:val="1"/>
    <w:rsid w:val="00344623"/>
    <w:rPr>
      <w:rFonts w:ascii="Arial" w:eastAsia="Arial" w:hAnsi="Arial" w:cs="Arial"/>
      <w:kern w:val="0"/>
      <w:sz w:val="24"/>
      <w:szCs w:val="24"/>
      <w:lang w:val="en-US"/>
      <w14:ligatures w14:val="none"/>
    </w:rPr>
  </w:style>
  <w:style w:type="paragraph" w:customStyle="1" w:styleId="TableParagraph">
    <w:name w:val="Table Paragraph"/>
    <w:basedOn w:val="Normal"/>
    <w:uiPriority w:val="1"/>
    <w:qFormat/>
    <w:rsid w:val="00344623"/>
    <w:pPr>
      <w:widowControl w:val="0"/>
      <w:autoSpaceDE w:val="0"/>
      <w:autoSpaceDN w:val="0"/>
      <w:spacing w:after="0" w:line="240" w:lineRule="auto"/>
      <w:ind w:left="80"/>
    </w:pPr>
    <w:rPr>
      <w:rFonts w:ascii="Arial" w:eastAsia="Arial" w:hAnsi="Arial" w:cs="Arial"/>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58F3D.35CE30A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1195</Words>
  <Characters>6814</Characters>
  <Application>Microsoft Office Word</Application>
  <DocSecurity>0</DocSecurity>
  <Lines>56</Lines>
  <Paragraphs>15</Paragraphs>
  <ScaleCrop>false</ScaleCrop>
  <Company/>
  <LinksUpToDate>false</LinksUpToDate>
  <CharactersWithSpaces>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Trisha Dhakad</dc:creator>
  <cp:keywords/>
  <dc:description/>
  <cp:lastModifiedBy>Trisha Dhakad</cp:lastModifiedBy>
  <cp:revision>3</cp:revision>
  <dcterms:created xsi:type="dcterms:W3CDTF">2025-02-04T13:49:00Z</dcterms:created>
  <dcterms:modified xsi:type="dcterms:W3CDTF">2025-02-04T15:05:00Z</dcterms:modified>
</cp:coreProperties>
</file>